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77E" w:rsidRDefault="00F2477E" w:rsidP="00F2477E">
      <w:pPr>
        <w:jc w:val="center"/>
        <w:rPr>
          <w:sz w:val="28"/>
        </w:rPr>
      </w:pPr>
      <w:r w:rsidRPr="00314262">
        <w:rPr>
          <w:sz w:val="28"/>
        </w:rPr>
        <w:t xml:space="preserve">Kevin </w:t>
      </w:r>
      <w:r w:rsidR="00FC5508" w:rsidRPr="00314262">
        <w:rPr>
          <w:sz w:val="28"/>
        </w:rPr>
        <w:t xml:space="preserve">W. </w:t>
      </w:r>
      <w:r w:rsidRPr="00314262">
        <w:rPr>
          <w:sz w:val="28"/>
        </w:rPr>
        <w:t>Floyd</w:t>
      </w:r>
    </w:p>
    <w:p w:rsidR="00D7235E" w:rsidRPr="00D7235E" w:rsidRDefault="00D7235E" w:rsidP="00F2477E">
      <w:pPr>
        <w:jc w:val="center"/>
      </w:pPr>
      <w:r>
        <w:t>Curriculum Vitae</w:t>
      </w:r>
      <w:bookmarkStart w:id="0" w:name="_GoBack"/>
      <w:bookmarkEnd w:id="0"/>
    </w:p>
    <w:p w:rsidR="00BD6FC4" w:rsidRPr="00BD6FC4" w:rsidRDefault="00BD6FC4" w:rsidP="00F2477E">
      <w:pPr>
        <w:jc w:val="center"/>
      </w:pPr>
      <w:r w:rsidRPr="00BD6FC4">
        <w:rPr>
          <w:sz w:val="22"/>
        </w:rPr>
        <w:t>November 16, 2016</w:t>
      </w:r>
    </w:p>
    <w:p w:rsidR="00314262" w:rsidRDefault="00314262" w:rsidP="00314262">
      <w:r>
        <w:t>Department of Biological Sciences</w:t>
      </w:r>
    </w:p>
    <w:p w:rsidR="00314262" w:rsidRDefault="00F2477E" w:rsidP="00314262">
      <w:r w:rsidRPr="00FF3C83">
        <w:t xml:space="preserve">University of Texas at El Paso </w:t>
      </w:r>
    </w:p>
    <w:p w:rsidR="00314262" w:rsidRDefault="00314262" w:rsidP="00314262">
      <w:r>
        <w:t>500 W. University Ave</w:t>
      </w:r>
      <w:r>
        <w:tab/>
      </w:r>
      <w:r>
        <w:tab/>
      </w:r>
      <w:r>
        <w:tab/>
      </w:r>
      <w:r>
        <w:tab/>
      </w:r>
      <w:r>
        <w:tab/>
      </w:r>
      <w:r>
        <w:tab/>
        <w:t>6012 Cabrillo Dr</w:t>
      </w:r>
      <w:r w:rsidR="00BD6FC4">
        <w:t>.</w:t>
      </w:r>
    </w:p>
    <w:p w:rsidR="00F2477E" w:rsidRPr="00FF3C83" w:rsidRDefault="00F2477E" w:rsidP="00314262">
      <w:r w:rsidRPr="00FF3C83">
        <w:t>El Paso</w:t>
      </w:r>
      <w:r w:rsidR="00314262">
        <w:t xml:space="preserve"> TX</w:t>
      </w:r>
      <w:r w:rsidRPr="00FF3C83">
        <w:t xml:space="preserve"> 79968</w:t>
      </w:r>
      <w:r w:rsidR="00314262">
        <w:tab/>
      </w:r>
      <w:r w:rsidR="00314262">
        <w:tab/>
      </w:r>
      <w:r w:rsidR="00314262">
        <w:tab/>
      </w:r>
      <w:r w:rsidR="00314262">
        <w:tab/>
      </w:r>
      <w:r w:rsidR="00314262">
        <w:tab/>
      </w:r>
      <w:r w:rsidR="00314262">
        <w:tab/>
      </w:r>
      <w:r w:rsidR="00314262">
        <w:tab/>
        <w:t>El Paso TX 79912</w:t>
      </w:r>
    </w:p>
    <w:p w:rsidR="00314262" w:rsidRDefault="00F2477E" w:rsidP="00314262">
      <w:r w:rsidRPr="00FF3C83">
        <w:t xml:space="preserve">(915) 613-6354 </w:t>
      </w:r>
    </w:p>
    <w:p w:rsidR="00F2477E" w:rsidRPr="00FF3C83" w:rsidRDefault="00F2477E" w:rsidP="00314262">
      <w:r w:rsidRPr="00FF3C83">
        <w:t>kwfloyd@utep.edu</w:t>
      </w:r>
    </w:p>
    <w:p w:rsidR="007F05DD" w:rsidRDefault="007F05DD"/>
    <w:p w:rsidR="00BD6FC4" w:rsidRPr="00FF3C83" w:rsidRDefault="00BD6FC4"/>
    <w:p w:rsidR="00EE5EA3" w:rsidRPr="00314262" w:rsidRDefault="00EE5EA3">
      <w:pPr>
        <w:rPr>
          <w:b/>
        </w:rPr>
      </w:pPr>
      <w:r w:rsidRPr="00314262">
        <w:rPr>
          <w:b/>
        </w:rPr>
        <w:t>EDUCATION</w:t>
      </w:r>
    </w:p>
    <w:p w:rsidR="00EE5EA3" w:rsidRPr="00FF3C83" w:rsidRDefault="00EE5EA3"/>
    <w:p w:rsidR="00537828" w:rsidRPr="00FF3C83" w:rsidRDefault="00A01AA6" w:rsidP="00A01AA6">
      <w:pPr>
        <w:ind w:left="720" w:hanging="720"/>
        <w:rPr>
          <w:bCs/>
        </w:rPr>
      </w:pPr>
      <w:r>
        <w:t>2015</w:t>
      </w:r>
      <w:r>
        <w:tab/>
      </w:r>
      <w:r w:rsidR="00F4659E" w:rsidRPr="00FF3C83">
        <w:t>Ph.D.</w:t>
      </w:r>
      <w:r w:rsidR="00537828" w:rsidRPr="00FF3C83">
        <w:rPr>
          <w:bCs/>
        </w:rPr>
        <w:t xml:space="preserve">, Environmental Science and Engineering, University of Texas at El Paso.  Dissertation: </w:t>
      </w:r>
      <w:r w:rsidR="00464ED1" w:rsidRPr="00FF3C83">
        <w:rPr>
          <w:bCs/>
        </w:rPr>
        <w:t xml:space="preserve"> </w:t>
      </w:r>
      <w:r w:rsidR="00537828" w:rsidRPr="00FF3C83">
        <w:t>An assessment of the role of roads in population demography and gene</w:t>
      </w:r>
      <w:r w:rsidR="003D01A0" w:rsidRPr="00FF3C83">
        <w:t>tic structuring</w:t>
      </w:r>
      <w:r w:rsidR="00537828" w:rsidRPr="00FF3C83">
        <w:t xml:space="preserve"> in two lizard species of the northern Chihuahuan Desert.  Co-advisors: Dr. Elizabeth Walsh and Dr. Jorge </w:t>
      </w:r>
      <w:proofErr w:type="spellStart"/>
      <w:r w:rsidR="00537828" w:rsidRPr="00FF3C83">
        <w:t>Gardea-Torresdey</w:t>
      </w:r>
      <w:proofErr w:type="spellEnd"/>
    </w:p>
    <w:p w:rsidR="00537828" w:rsidRPr="00FF3C83" w:rsidRDefault="00537828" w:rsidP="00314262">
      <w:pPr>
        <w:rPr>
          <w:b/>
          <w:bCs/>
        </w:rPr>
      </w:pPr>
    </w:p>
    <w:p w:rsidR="00EE5EA3" w:rsidRPr="00FF3C83" w:rsidRDefault="00A01AA6" w:rsidP="00314262">
      <w:r>
        <w:rPr>
          <w:bCs/>
        </w:rPr>
        <w:t>2002</w:t>
      </w:r>
      <w:r>
        <w:rPr>
          <w:bCs/>
        </w:rPr>
        <w:tab/>
      </w:r>
      <w:r w:rsidR="00F4659E" w:rsidRPr="00FF3C83">
        <w:rPr>
          <w:bCs/>
        </w:rPr>
        <w:t>M</w:t>
      </w:r>
      <w:r w:rsidR="00314262">
        <w:rPr>
          <w:bCs/>
        </w:rPr>
        <w:t>.</w:t>
      </w:r>
      <w:r w:rsidR="00F4659E" w:rsidRPr="00FF3C83">
        <w:rPr>
          <w:bCs/>
        </w:rPr>
        <w:t>S</w:t>
      </w:r>
      <w:r w:rsidR="00314262">
        <w:rPr>
          <w:bCs/>
        </w:rPr>
        <w:t>.</w:t>
      </w:r>
      <w:r w:rsidR="00EE5EA3" w:rsidRPr="00FF3C83">
        <w:rPr>
          <w:bCs/>
        </w:rPr>
        <w:t>, Ecology</w:t>
      </w:r>
      <w:r w:rsidR="00EE5EA3" w:rsidRPr="00FF3C83">
        <w:t>, Un</w:t>
      </w:r>
      <w:r>
        <w:t>iversity of California, Davis.</w:t>
      </w:r>
    </w:p>
    <w:p w:rsidR="00EE5EA3" w:rsidRPr="00FF3C83" w:rsidRDefault="00EE5EA3" w:rsidP="00A01AA6">
      <w:pPr>
        <w:ind w:left="720"/>
      </w:pPr>
      <w:r w:rsidRPr="00FF3C83">
        <w:t>Thesis:  Spatial Demography of a Genetically-Mapped Population of a Desert Shrub (</w:t>
      </w:r>
      <w:proofErr w:type="spellStart"/>
      <w:r w:rsidRPr="00FF3C83">
        <w:rPr>
          <w:i/>
          <w:iCs/>
        </w:rPr>
        <w:t>Sarcobatus</w:t>
      </w:r>
      <w:proofErr w:type="spellEnd"/>
      <w:r w:rsidRPr="00FF3C83">
        <w:rPr>
          <w:i/>
          <w:iCs/>
        </w:rPr>
        <w:t xml:space="preserve"> </w:t>
      </w:r>
      <w:proofErr w:type="spellStart"/>
      <w:r w:rsidRPr="00FF3C83">
        <w:rPr>
          <w:i/>
          <w:iCs/>
        </w:rPr>
        <w:t>vermiculatus</w:t>
      </w:r>
      <w:proofErr w:type="spellEnd"/>
      <w:r w:rsidRPr="00FF3C83">
        <w:t xml:space="preserve">).  Advisor:  Dr. Catherine </w:t>
      </w:r>
      <w:proofErr w:type="spellStart"/>
      <w:r w:rsidRPr="00FF3C83">
        <w:t>Toft</w:t>
      </w:r>
      <w:proofErr w:type="spellEnd"/>
      <w:r w:rsidRPr="00FF3C83">
        <w:t>.</w:t>
      </w:r>
    </w:p>
    <w:p w:rsidR="00EE5EA3" w:rsidRPr="00FF3C83" w:rsidRDefault="00EE5EA3" w:rsidP="00314262">
      <w:pPr>
        <w:ind w:left="720"/>
      </w:pPr>
    </w:p>
    <w:p w:rsidR="00EE5EA3" w:rsidRPr="00FF3C83" w:rsidRDefault="00A01AA6" w:rsidP="00314262">
      <w:r>
        <w:rPr>
          <w:bCs/>
        </w:rPr>
        <w:t>1998</w:t>
      </w:r>
      <w:r>
        <w:rPr>
          <w:bCs/>
        </w:rPr>
        <w:tab/>
      </w:r>
      <w:r w:rsidR="00EE5EA3" w:rsidRPr="00FF3C83">
        <w:rPr>
          <w:bCs/>
        </w:rPr>
        <w:t>B</w:t>
      </w:r>
      <w:r w:rsidR="00F4659E" w:rsidRPr="00FF3C83">
        <w:rPr>
          <w:bCs/>
        </w:rPr>
        <w:t>.S.,</w:t>
      </w:r>
      <w:r w:rsidR="00EE5EA3" w:rsidRPr="00FF3C83">
        <w:rPr>
          <w:bCs/>
        </w:rPr>
        <w:t xml:space="preserve"> Zoology</w:t>
      </w:r>
      <w:r w:rsidR="00EE5EA3" w:rsidRPr="00FF3C83">
        <w:t>, Un</w:t>
      </w:r>
      <w:r>
        <w:t>iversity of California, Davis.</w:t>
      </w:r>
    </w:p>
    <w:p w:rsidR="00EE5EA3" w:rsidRDefault="00EE5EA3"/>
    <w:p w:rsidR="00314262" w:rsidRPr="00FF3C83" w:rsidRDefault="00314262"/>
    <w:p w:rsidR="00EE5EA3" w:rsidRPr="00314262" w:rsidRDefault="00EE5EA3">
      <w:pPr>
        <w:rPr>
          <w:b/>
          <w:sz w:val="28"/>
        </w:rPr>
      </w:pPr>
      <w:r w:rsidRPr="00314262">
        <w:rPr>
          <w:b/>
        </w:rPr>
        <w:t>RESEARCH EXPERIENCE</w:t>
      </w:r>
    </w:p>
    <w:p w:rsidR="00EE5EA3" w:rsidRPr="00FF3C83" w:rsidRDefault="00EE5EA3"/>
    <w:p w:rsidR="00A01AA6" w:rsidRPr="00FF3C83" w:rsidRDefault="00A01AA6" w:rsidP="00A01AA6">
      <w:pPr>
        <w:ind w:left="1440" w:hanging="1440"/>
      </w:pPr>
      <w:r w:rsidRPr="00A01AA6">
        <w:t>2015–2016</w:t>
      </w:r>
      <w:r w:rsidRPr="00A01AA6">
        <w:tab/>
        <w:t>Post</w:t>
      </w:r>
      <w:r w:rsidR="002876A1">
        <w:t>d</w:t>
      </w:r>
      <w:r w:rsidRPr="00A01AA6">
        <w:t>octoral researcher.  Department of Geological Sciences, University of</w:t>
      </w:r>
      <w:r w:rsidRPr="00FF3C83">
        <w:t xml:space="preserve"> Texas at El Paso.  </w:t>
      </w:r>
    </w:p>
    <w:p w:rsidR="00A01AA6" w:rsidRPr="00FF3C83" w:rsidRDefault="00A01AA6" w:rsidP="00A01AA6">
      <w:pPr>
        <w:ind w:left="1440"/>
      </w:pPr>
      <w:r w:rsidRPr="00FF3C83">
        <w:t>Developed labs and wrote a lab manual for the Introduction to Environmental Science labs (ESCI 1101).  Funded by the TIERA: Training in Environmental Research and Academic Success grant.  Dr. Elizabeth Walsh, Department of Biological Sciences.</w:t>
      </w:r>
    </w:p>
    <w:p w:rsidR="00A01AA6" w:rsidRDefault="00A01AA6">
      <w:pPr>
        <w:rPr>
          <w:bCs/>
        </w:rPr>
      </w:pPr>
    </w:p>
    <w:p w:rsidR="005A31B2" w:rsidRPr="00FF3C83" w:rsidRDefault="00A01AA6">
      <w:pPr>
        <w:rPr>
          <w:bCs/>
        </w:rPr>
      </w:pPr>
      <w:r w:rsidRPr="00A01AA6">
        <w:rPr>
          <w:bCs/>
        </w:rPr>
        <w:t>2008</w:t>
      </w:r>
      <w:r w:rsidRPr="00A01AA6">
        <w:t>–</w:t>
      </w:r>
      <w:r w:rsidRPr="00A01AA6">
        <w:rPr>
          <w:bCs/>
        </w:rPr>
        <w:t xml:space="preserve">2015 </w:t>
      </w:r>
      <w:r w:rsidRPr="00A01AA6">
        <w:rPr>
          <w:bCs/>
        </w:rPr>
        <w:tab/>
      </w:r>
      <w:r w:rsidR="005A31B2" w:rsidRPr="00A01AA6">
        <w:rPr>
          <w:bCs/>
        </w:rPr>
        <w:t>Doctoral Research</w:t>
      </w:r>
      <w:r w:rsidR="005A31B2" w:rsidRPr="00FF3C83">
        <w:rPr>
          <w:bCs/>
        </w:rPr>
        <w:t xml:space="preserve">, </w:t>
      </w:r>
      <w:r>
        <w:rPr>
          <w:bCs/>
        </w:rPr>
        <w:t>University of Texas at El Paso.</w:t>
      </w:r>
    </w:p>
    <w:p w:rsidR="005A31B2" w:rsidRPr="00FF3C83" w:rsidRDefault="005A31B2" w:rsidP="00A01AA6">
      <w:pPr>
        <w:ind w:left="1440"/>
        <w:rPr>
          <w:bCs/>
        </w:rPr>
      </w:pPr>
      <w:r w:rsidRPr="00FF3C83">
        <w:rPr>
          <w:bCs/>
        </w:rPr>
        <w:t xml:space="preserve">Used capture-mark-recapture methods to estimate impacts of roads on population abundance, survival, and movement of individuals of two lizard species, </w:t>
      </w:r>
      <w:r w:rsidRPr="00FF3C83">
        <w:rPr>
          <w:bCs/>
          <w:i/>
        </w:rPr>
        <w:t xml:space="preserve">Uta stansburiana </w:t>
      </w:r>
      <w:r w:rsidRPr="00FF3C83">
        <w:rPr>
          <w:bCs/>
        </w:rPr>
        <w:t xml:space="preserve">and </w:t>
      </w:r>
      <w:r w:rsidRPr="00FF3C83">
        <w:rPr>
          <w:bCs/>
          <w:i/>
        </w:rPr>
        <w:t>Aspidoscelis marmorata</w:t>
      </w:r>
      <w:r w:rsidRPr="00FF3C83">
        <w:rPr>
          <w:bCs/>
        </w:rPr>
        <w:t xml:space="preserve">.  Used microsatellite markers to measure impacts on the genetic diversity and differentiation of lizard populations.  Measured the concentrations of road- and traffic-related toxic metals in the surface soil along transects perpendicular to each road.  Dr. Elizabeth Walsh, Department of Biological Sciences, and Dr. Jorge </w:t>
      </w:r>
      <w:proofErr w:type="spellStart"/>
      <w:r w:rsidRPr="00FF3C83">
        <w:rPr>
          <w:bCs/>
        </w:rPr>
        <w:t>Gardea-Torresdey</w:t>
      </w:r>
      <w:proofErr w:type="spellEnd"/>
      <w:r w:rsidRPr="00FF3C83">
        <w:rPr>
          <w:bCs/>
        </w:rPr>
        <w:t>, Department of Chemistry.</w:t>
      </w:r>
    </w:p>
    <w:p w:rsidR="005A31B2" w:rsidRPr="00FF3C83" w:rsidRDefault="005A31B2">
      <w:pPr>
        <w:rPr>
          <w:b/>
          <w:bCs/>
        </w:rPr>
      </w:pPr>
    </w:p>
    <w:p w:rsidR="00EE5EA3" w:rsidRPr="00A01AA6" w:rsidRDefault="00A01AA6">
      <w:r w:rsidRPr="00A01AA6">
        <w:rPr>
          <w:bCs/>
        </w:rPr>
        <w:t>2009, 2007</w:t>
      </w:r>
      <w:r w:rsidRPr="00A01AA6">
        <w:rPr>
          <w:bCs/>
        </w:rPr>
        <w:tab/>
      </w:r>
      <w:r w:rsidR="00EE5EA3" w:rsidRPr="00A01AA6">
        <w:rPr>
          <w:bCs/>
        </w:rPr>
        <w:t>Research Assistant</w:t>
      </w:r>
      <w:r w:rsidR="00EE5EA3" w:rsidRPr="00A01AA6">
        <w:t>, University of Texas</w:t>
      </w:r>
      <w:r w:rsidRPr="00A01AA6">
        <w:t xml:space="preserve"> at</w:t>
      </w:r>
      <w:r w:rsidR="00EE5EA3" w:rsidRPr="00A01AA6">
        <w:t xml:space="preserve"> El Paso.</w:t>
      </w:r>
    </w:p>
    <w:p w:rsidR="00EE5EA3" w:rsidRPr="00FF3C83" w:rsidRDefault="00775119" w:rsidP="00A01AA6">
      <w:pPr>
        <w:ind w:left="1440"/>
      </w:pPr>
      <w:r w:rsidRPr="00FF3C83">
        <w:lastRenderedPageBreak/>
        <w:t>Used</w:t>
      </w:r>
      <w:r w:rsidR="00EE5EA3" w:rsidRPr="00FF3C83">
        <w:t xml:space="preserve"> a Malvern particle size analyzer to look at </w:t>
      </w:r>
      <w:proofErr w:type="spellStart"/>
      <w:r w:rsidR="00EE5EA3" w:rsidRPr="00FF3C83">
        <w:t>aeolian</w:t>
      </w:r>
      <w:proofErr w:type="spellEnd"/>
      <w:r w:rsidR="00EE5EA3" w:rsidRPr="00FF3C83">
        <w:t xml:space="preserve"> sediment samples collected at the </w:t>
      </w:r>
      <w:proofErr w:type="spellStart"/>
      <w:r w:rsidR="00EE5EA3" w:rsidRPr="00FF3C83">
        <w:t>Jornada</w:t>
      </w:r>
      <w:proofErr w:type="spellEnd"/>
      <w:r w:rsidR="00EE5EA3" w:rsidRPr="00FF3C83">
        <w:t xml:space="preserve"> Basin Long Term Ecological Research site.  Address</w:t>
      </w:r>
      <w:r w:rsidR="00A01AA6">
        <w:t>ed</w:t>
      </w:r>
      <w:r w:rsidR="00EE5EA3" w:rsidRPr="00FF3C83">
        <w:t xml:space="preserve"> why different vegetation communities have different levels of dust production.  Dr. Thomas Gill, Department of Geolog</w:t>
      </w:r>
      <w:r w:rsidRPr="00FF3C83">
        <w:t>ical Sciences</w:t>
      </w:r>
      <w:r w:rsidR="00EE5EA3" w:rsidRPr="00FF3C83">
        <w:t>.</w:t>
      </w:r>
    </w:p>
    <w:p w:rsidR="00EE5EA3" w:rsidRPr="00FF3C83" w:rsidRDefault="00EE5EA3"/>
    <w:p w:rsidR="00775119" w:rsidRPr="00A01AA6" w:rsidRDefault="00A01AA6" w:rsidP="00775119">
      <w:r w:rsidRPr="00A01AA6">
        <w:rPr>
          <w:bCs/>
        </w:rPr>
        <w:t>2008</w:t>
      </w:r>
      <w:r w:rsidRPr="00A01AA6">
        <w:rPr>
          <w:bCs/>
        </w:rPr>
        <w:tab/>
      </w:r>
      <w:r w:rsidRPr="00A01AA6">
        <w:rPr>
          <w:bCs/>
        </w:rPr>
        <w:tab/>
      </w:r>
      <w:r w:rsidR="00775119" w:rsidRPr="00A01AA6">
        <w:rPr>
          <w:bCs/>
        </w:rPr>
        <w:t>Research Assistant</w:t>
      </w:r>
      <w:r w:rsidR="00775119" w:rsidRPr="00A01AA6">
        <w:t>, University of Texas</w:t>
      </w:r>
      <w:r w:rsidRPr="00A01AA6">
        <w:t xml:space="preserve"> at</w:t>
      </w:r>
      <w:r w:rsidR="00775119" w:rsidRPr="00A01AA6">
        <w:t xml:space="preserve"> El Paso.</w:t>
      </w:r>
    </w:p>
    <w:p w:rsidR="00775119" w:rsidRPr="00FF3C83" w:rsidRDefault="00775119" w:rsidP="00A01AA6">
      <w:pPr>
        <w:ind w:left="1440"/>
      </w:pPr>
      <w:r w:rsidRPr="00FF3C83">
        <w:t>Trapped, marked, and collected blood samples from freshwater turtles in the Rio Grande and surrounding waters in El Paso and Hudspeth Counties, TX.  Dr. Jerry Johnson, Department of Biological Sciences.</w:t>
      </w:r>
    </w:p>
    <w:p w:rsidR="00775119" w:rsidRPr="00FF3C83" w:rsidRDefault="00775119"/>
    <w:p w:rsidR="00EE5EA3" w:rsidRPr="00A01AA6" w:rsidRDefault="00A01AA6">
      <w:r w:rsidRPr="00A01AA6">
        <w:rPr>
          <w:bCs/>
        </w:rPr>
        <w:t>1999</w:t>
      </w:r>
      <w:r w:rsidRPr="00A01AA6">
        <w:t>–</w:t>
      </w:r>
      <w:r w:rsidRPr="00A01AA6">
        <w:rPr>
          <w:bCs/>
        </w:rPr>
        <w:t>2002</w:t>
      </w:r>
      <w:r w:rsidRPr="00A01AA6">
        <w:rPr>
          <w:bCs/>
        </w:rPr>
        <w:tab/>
      </w:r>
      <w:r w:rsidR="00EE5EA3" w:rsidRPr="00A01AA6">
        <w:rPr>
          <w:bCs/>
        </w:rPr>
        <w:t>Masters Research</w:t>
      </w:r>
      <w:r>
        <w:t>, UC Davis.</w:t>
      </w:r>
    </w:p>
    <w:p w:rsidR="00EE5EA3" w:rsidRPr="00FF3C83" w:rsidRDefault="00EE5EA3" w:rsidP="00A01AA6">
      <w:pPr>
        <w:ind w:left="1440"/>
      </w:pPr>
      <w:r w:rsidRPr="00FF3C83">
        <w:t xml:space="preserve">Extracted DNA from tissue samples of </w:t>
      </w:r>
      <w:proofErr w:type="spellStart"/>
      <w:r w:rsidRPr="00FF3C83">
        <w:rPr>
          <w:i/>
          <w:iCs/>
        </w:rPr>
        <w:t>Sarcobatus</w:t>
      </w:r>
      <w:proofErr w:type="spellEnd"/>
      <w:r w:rsidRPr="00FF3C83">
        <w:rPr>
          <w:i/>
          <w:iCs/>
        </w:rPr>
        <w:t xml:space="preserve"> </w:t>
      </w:r>
      <w:proofErr w:type="spellStart"/>
      <w:r w:rsidRPr="00FF3C83">
        <w:rPr>
          <w:i/>
          <w:iCs/>
        </w:rPr>
        <w:t>vermiculatus</w:t>
      </w:r>
      <w:proofErr w:type="spellEnd"/>
      <w:r w:rsidRPr="00FF3C83">
        <w:t xml:space="preserve"> collected at Mono Lake, CA.  Identified genetic individuals using both Random Amplified Polymorphic DNA (RAPD) and Inter-Simple Sequence Repeats (ISSR) methods of DNA fingerprinting.  Examined the population demographics for evidence for competition.  Dr. Catherine </w:t>
      </w:r>
      <w:proofErr w:type="spellStart"/>
      <w:r w:rsidRPr="00FF3C83">
        <w:t>Toft</w:t>
      </w:r>
      <w:proofErr w:type="spellEnd"/>
      <w:r w:rsidRPr="00FF3C83">
        <w:t>, Department of Evolution and Ecology.</w:t>
      </w:r>
    </w:p>
    <w:p w:rsidR="00EE5EA3" w:rsidRPr="00FF3C83" w:rsidRDefault="00EE5EA3"/>
    <w:p w:rsidR="00EE5EA3" w:rsidRPr="00A01AA6" w:rsidRDefault="00A01AA6">
      <w:r w:rsidRPr="00A01AA6">
        <w:rPr>
          <w:bCs/>
        </w:rPr>
        <w:t>1998</w:t>
      </w:r>
      <w:r w:rsidRPr="00A01AA6">
        <w:rPr>
          <w:bCs/>
        </w:rPr>
        <w:tab/>
      </w:r>
      <w:r w:rsidRPr="00A01AA6">
        <w:rPr>
          <w:bCs/>
        </w:rPr>
        <w:tab/>
      </w:r>
      <w:r w:rsidR="00EE5EA3" w:rsidRPr="00A01AA6">
        <w:rPr>
          <w:bCs/>
        </w:rPr>
        <w:t>Field Assistant,</w:t>
      </w:r>
      <w:r>
        <w:t xml:space="preserve"> UC Davis.</w:t>
      </w:r>
    </w:p>
    <w:p w:rsidR="00EE5EA3" w:rsidRPr="00FF3C83" w:rsidRDefault="00EE5EA3" w:rsidP="00A01AA6">
      <w:pPr>
        <w:ind w:left="1440"/>
      </w:pPr>
      <w:r w:rsidRPr="00FF3C83">
        <w:t xml:space="preserve">Assisted in the collection of tissue samples of </w:t>
      </w:r>
      <w:proofErr w:type="spellStart"/>
      <w:r w:rsidRPr="00FF3C83">
        <w:rPr>
          <w:i/>
          <w:iCs/>
        </w:rPr>
        <w:t>Podecnemus</w:t>
      </w:r>
      <w:proofErr w:type="spellEnd"/>
      <w:r w:rsidRPr="00FF3C83">
        <w:rPr>
          <w:i/>
          <w:iCs/>
        </w:rPr>
        <w:t xml:space="preserve"> </w:t>
      </w:r>
      <w:proofErr w:type="spellStart"/>
      <w:r w:rsidRPr="00FF3C83">
        <w:rPr>
          <w:i/>
          <w:iCs/>
        </w:rPr>
        <w:t>unifilis</w:t>
      </w:r>
      <w:proofErr w:type="spellEnd"/>
      <w:r w:rsidRPr="00FF3C83">
        <w:t xml:space="preserve">, </w:t>
      </w:r>
      <w:r w:rsidRPr="00FF3C83">
        <w:rPr>
          <w:i/>
          <w:iCs/>
        </w:rPr>
        <w:t xml:space="preserve">P. </w:t>
      </w:r>
      <w:proofErr w:type="spellStart"/>
      <w:r w:rsidRPr="00FF3C83">
        <w:rPr>
          <w:i/>
          <w:iCs/>
        </w:rPr>
        <w:t>expansa</w:t>
      </w:r>
      <w:proofErr w:type="spellEnd"/>
      <w:r w:rsidRPr="00FF3C83">
        <w:t xml:space="preserve">, </w:t>
      </w:r>
      <w:proofErr w:type="spellStart"/>
      <w:r w:rsidRPr="00FF3C83">
        <w:rPr>
          <w:i/>
          <w:iCs/>
        </w:rPr>
        <w:t>Geochelone</w:t>
      </w:r>
      <w:proofErr w:type="spellEnd"/>
      <w:r w:rsidRPr="00FF3C83">
        <w:rPr>
          <w:i/>
          <w:iCs/>
        </w:rPr>
        <w:t xml:space="preserve"> </w:t>
      </w:r>
      <w:proofErr w:type="spellStart"/>
      <w:r w:rsidRPr="00FF3C83">
        <w:rPr>
          <w:i/>
          <w:iCs/>
        </w:rPr>
        <w:t>carbonaria</w:t>
      </w:r>
      <w:proofErr w:type="spellEnd"/>
      <w:r w:rsidRPr="00FF3C83">
        <w:t xml:space="preserve">, and </w:t>
      </w:r>
      <w:r w:rsidRPr="00FF3C83">
        <w:rPr>
          <w:i/>
          <w:iCs/>
        </w:rPr>
        <w:t xml:space="preserve">G. </w:t>
      </w:r>
      <w:proofErr w:type="spellStart"/>
      <w:r w:rsidRPr="00FF3C83">
        <w:rPr>
          <w:i/>
          <w:iCs/>
        </w:rPr>
        <w:t>denticulata</w:t>
      </w:r>
      <w:proofErr w:type="spellEnd"/>
      <w:r w:rsidRPr="00FF3C83">
        <w:rPr>
          <w:i/>
          <w:iCs/>
        </w:rPr>
        <w:t xml:space="preserve"> </w:t>
      </w:r>
      <w:r w:rsidRPr="00FF3C83">
        <w:t xml:space="preserve">in the Peruvian Amazon.  Collection methods included trapping wild animals and taking samples from captive and market animals.  Tag </w:t>
      </w:r>
      <w:proofErr w:type="spellStart"/>
      <w:r w:rsidRPr="00FF3C83">
        <w:t>Engstrom</w:t>
      </w:r>
      <w:proofErr w:type="spellEnd"/>
      <w:r w:rsidRPr="00FF3C83">
        <w:t>, Department of Evolution and Ecology</w:t>
      </w:r>
      <w:r w:rsidR="00464ED1" w:rsidRPr="00FF3C83">
        <w:t>.</w:t>
      </w:r>
    </w:p>
    <w:p w:rsidR="00EE5EA3" w:rsidRDefault="00EE5EA3"/>
    <w:p w:rsidR="00A01AA6" w:rsidRDefault="00A01AA6"/>
    <w:p w:rsidR="00A01AA6" w:rsidRPr="00A01AA6" w:rsidRDefault="00A01AA6" w:rsidP="00A01AA6">
      <w:pPr>
        <w:rPr>
          <w:b/>
          <w:szCs w:val="28"/>
        </w:rPr>
      </w:pPr>
      <w:r w:rsidRPr="00A01AA6">
        <w:rPr>
          <w:b/>
          <w:szCs w:val="28"/>
        </w:rPr>
        <w:t>PUBLICATIONS</w:t>
      </w:r>
    </w:p>
    <w:p w:rsidR="00A01AA6" w:rsidRPr="00FF3C83" w:rsidRDefault="00A01AA6" w:rsidP="00A01AA6"/>
    <w:p w:rsidR="00A01AA6" w:rsidRPr="00FF3C83" w:rsidRDefault="00A01AA6" w:rsidP="00A01AA6">
      <w:pPr>
        <w:pStyle w:val="NoSpacing"/>
        <w:numPr>
          <w:ilvl w:val="0"/>
          <w:numId w:val="3"/>
        </w:numPr>
        <w:spacing w:line="240" w:lineRule="auto"/>
        <w:rPr>
          <w:rFonts w:ascii="Times New Roman" w:hAnsi="Times New Roman"/>
          <w:sz w:val="24"/>
          <w:szCs w:val="24"/>
        </w:rPr>
      </w:pPr>
      <w:r w:rsidRPr="00FF3C83">
        <w:rPr>
          <w:rFonts w:ascii="Times New Roman" w:hAnsi="Times New Roman"/>
          <w:sz w:val="24"/>
          <w:szCs w:val="24"/>
        </w:rPr>
        <w:t xml:space="preserve">Floyd, K. W. and T. E. Gill. 2011. The association of land cover with </w:t>
      </w:r>
      <w:proofErr w:type="spellStart"/>
      <w:r w:rsidRPr="00FF3C83">
        <w:rPr>
          <w:rFonts w:ascii="Times New Roman" w:hAnsi="Times New Roman"/>
          <w:sz w:val="24"/>
          <w:szCs w:val="24"/>
        </w:rPr>
        <w:t>aeolian</w:t>
      </w:r>
      <w:proofErr w:type="spellEnd"/>
      <w:r w:rsidRPr="00FF3C83">
        <w:rPr>
          <w:rFonts w:ascii="Times New Roman" w:hAnsi="Times New Roman"/>
          <w:sz w:val="24"/>
          <w:szCs w:val="24"/>
        </w:rPr>
        <w:t xml:space="preserve"> sediment production at </w:t>
      </w:r>
      <w:proofErr w:type="spellStart"/>
      <w:r w:rsidRPr="00FF3C83">
        <w:rPr>
          <w:rFonts w:ascii="Times New Roman" w:hAnsi="Times New Roman"/>
          <w:sz w:val="24"/>
          <w:szCs w:val="24"/>
        </w:rPr>
        <w:t>Jornada</w:t>
      </w:r>
      <w:proofErr w:type="spellEnd"/>
      <w:r w:rsidRPr="00FF3C83">
        <w:rPr>
          <w:rFonts w:ascii="Times New Roman" w:hAnsi="Times New Roman"/>
          <w:sz w:val="24"/>
          <w:szCs w:val="24"/>
        </w:rPr>
        <w:t xml:space="preserve"> Basin, New Mexico, USA.  Aeolian Research 3: 55-66. </w:t>
      </w:r>
      <w:proofErr w:type="gramStart"/>
      <w:r w:rsidRPr="00FF3C83">
        <w:rPr>
          <w:rFonts w:ascii="Times New Roman" w:hAnsi="Times New Roman"/>
          <w:sz w:val="24"/>
          <w:szCs w:val="24"/>
        </w:rPr>
        <w:t>doi:10.1016/j.aeolia</w:t>
      </w:r>
      <w:proofErr w:type="gramEnd"/>
      <w:r w:rsidRPr="00FF3C83">
        <w:rPr>
          <w:rFonts w:ascii="Times New Roman" w:hAnsi="Times New Roman"/>
          <w:sz w:val="24"/>
          <w:szCs w:val="24"/>
        </w:rPr>
        <w:t>.2011.02.002</w:t>
      </w:r>
    </w:p>
    <w:p w:rsidR="00A01AA6" w:rsidRPr="00FF3C83" w:rsidRDefault="00A01AA6" w:rsidP="00A01AA6">
      <w:pPr>
        <w:pStyle w:val="NoSpacing"/>
        <w:spacing w:line="240" w:lineRule="auto"/>
        <w:ind w:firstLine="0"/>
        <w:rPr>
          <w:rFonts w:ascii="Times New Roman" w:hAnsi="Times New Roman"/>
          <w:sz w:val="24"/>
          <w:szCs w:val="24"/>
        </w:rPr>
      </w:pPr>
    </w:p>
    <w:p w:rsidR="00A01AA6" w:rsidRPr="00FF3C83" w:rsidRDefault="00A01AA6" w:rsidP="00A01AA6">
      <w:pPr>
        <w:pStyle w:val="NoSpacing"/>
        <w:numPr>
          <w:ilvl w:val="0"/>
          <w:numId w:val="3"/>
        </w:numPr>
        <w:spacing w:line="240" w:lineRule="auto"/>
        <w:rPr>
          <w:rFonts w:ascii="Times New Roman" w:hAnsi="Times New Roman"/>
          <w:sz w:val="24"/>
        </w:rPr>
      </w:pPr>
      <w:r w:rsidRPr="00FF3C83">
        <w:rPr>
          <w:rFonts w:ascii="Times New Roman" w:hAnsi="Times New Roman"/>
          <w:sz w:val="24"/>
          <w:szCs w:val="24"/>
        </w:rPr>
        <w:t xml:space="preserve">Del Toro, I., K. Floyd, J. </w:t>
      </w:r>
      <w:proofErr w:type="spellStart"/>
      <w:r w:rsidRPr="00FF3C83">
        <w:rPr>
          <w:rFonts w:ascii="Times New Roman" w:hAnsi="Times New Roman"/>
          <w:sz w:val="24"/>
          <w:szCs w:val="24"/>
        </w:rPr>
        <w:t>Gardea-Torresdey</w:t>
      </w:r>
      <w:proofErr w:type="spellEnd"/>
      <w:r w:rsidRPr="00FF3C83">
        <w:rPr>
          <w:rFonts w:ascii="Times New Roman" w:hAnsi="Times New Roman"/>
          <w:sz w:val="24"/>
          <w:szCs w:val="24"/>
        </w:rPr>
        <w:t xml:space="preserve">, D. </w:t>
      </w:r>
      <w:proofErr w:type="spellStart"/>
      <w:r w:rsidRPr="00FF3C83">
        <w:rPr>
          <w:rFonts w:ascii="Times New Roman" w:hAnsi="Times New Roman"/>
          <w:sz w:val="24"/>
          <w:szCs w:val="24"/>
        </w:rPr>
        <w:t>Borrok</w:t>
      </w:r>
      <w:proofErr w:type="spellEnd"/>
      <w:r w:rsidRPr="00FF3C83">
        <w:rPr>
          <w:rFonts w:ascii="Times New Roman" w:hAnsi="Times New Roman"/>
          <w:sz w:val="24"/>
          <w:szCs w:val="24"/>
        </w:rPr>
        <w:t xml:space="preserve">. 2010. </w:t>
      </w:r>
      <w:r w:rsidRPr="00FF3C83">
        <w:rPr>
          <w:rFonts w:ascii="Times New Roman" w:hAnsi="Times New Roman"/>
          <w:sz w:val="24"/>
        </w:rPr>
        <w:t>Heavy Metal Distribution and Bioaccumulation in Chihuahuan Desert Rough Harvester Ant (</w:t>
      </w:r>
      <w:proofErr w:type="spellStart"/>
      <w:r w:rsidRPr="00FF3C83">
        <w:rPr>
          <w:rFonts w:ascii="Times New Roman" w:hAnsi="Times New Roman"/>
          <w:i/>
          <w:sz w:val="24"/>
        </w:rPr>
        <w:t>Pogonomyrmex</w:t>
      </w:r>
      <w:proofErr w:type="spellEnd"/>
      <w:r w:rsidRPr="00FF3C83">
        <w:rPr>
          <w:rFonts w:ascii="Times New Roman" w:hAnsi="Times New Roman"/>
          <w:i/>
          <w:sz w:val="24"/>
        </w:rPr>
        <w:t xml:space="preserve"> </w:t>
      </w:r>
      <w:proofErr w:type="spellStart"/>
      <w:r w:rsidRPr="00FF3C83">
        <w:rPr>
          <w:rFonts w:ascii="Times New Roman" w:hAnsi="Times New Roman"/>
          <w:i/>
          <w:sz w:val="24"/>
        </w:rPr>
        <w:t>rugosus</w:t>
      </w:r>
      <w:proofErr w:type="spellEnd"/>
      <w:r w:rsidRPr="00FF3C83">
        <w:rPr>
          <w:rFonts w:ascii="Times New Roman" w:hAnsi="Times New Roman"/>
          <w:sz w:val="24"/>
        </w:rPr>
        <w:t>) Populations.  Environmental Pollution 158: 1281-1287.</w:t>
      </w:r>
    </w:p>
    <w:p w:rsidR="00A01AA6" w:rsidRDefault="00A01AA6"/>
    <w:p w:rsidR="00EF406D" w:rsidRDefault="00EF406D"/>
    <w:p w:rsidR="000F1DDE" w:rsidRPr="00EF406D" w:rsidRDefault="00EF406D">
      <w:pPr>
        <w:rPr>
          <w:b/>
        </w:rPr>
      </w:pPr>
      <w:r w:rsidRPr="00EF406D">
        <w:rPr>
          <w:b/>
        </w:rPr>
        <w:t>NON-REFER</w:t>
      </w:r>
      <w:r>
        <w:rPr>
          <w:b/>
        </w:rPr>
        <w:t>E</w:t>
      </w:r>
      <w:r w:rsidRPr="00EF406D">
        <w:rPr>
          <w:b/>
        </w:rPr>
        <w:t>ED PUBLICATIONS</w:t>
      </w:r>
    </w:p>
    <w:p w:rsidR="00EF406D" w:rsidRDefault="00EF406D"/>
    <w:p w:rsidR="00EF406D" w:rsidRDefault="00EF406D" w:rsidP="00EF406D">
      <w:pPr>
        <w:pStyle w:val="ListParagraph"/>
        <w:numPr>
          <w:ilvl w:val="0"/>
          <w:numId w:val="5"/>
        </w:numPr>
      </w:pPr>
      <w:r>
        <w:t xml:space="preserve">Floyd, K. W. and E. J. Walsh.  </w:t>
      </w:r>
      <w:r>
        <w:rPr>
          <w:i/>
        </w:rPr>
        <w:t>In press</w:t>
      </w:r>
      <w:r>
        <w:t xml:space="preserve">. </w:t>
      </w:r>
      <w:r>
        <w:rPr>
          <w:i/>
        </w:rPr>
        <w:t xml:space="preserve"> </w:t>
      </w:r>
      <w:r>
        <w:t>Introduction to Environmental Science Laboratory Manual.  Kendall Hunt Publishing Company, Dubuque IA.</w:t>
      </w:r>
    </w:p>
    <w:p w:rsidR="00EF406D" w:rsidRDefault="00EF406D" w:rsidP="00EF406D"/>
    <w:p w:rsidR="00EF406D" w:rsidRDefault="00EF406D" w:rsidP="00EF406D"/>
    <w:p w:rsidR="000F1DDE" w:rsidRPr="000F1DDE" w:rsidRDefault="000F1DDE" w:rsidP="000F1DDE">
      <w:pPr>
        <w:rPr>
          <w:b/>
        </w:rPr>
      </w:pPr>
      <w:r w:rsidRPr="000F1DDE">
        <w:rPr>
          <w:b/>
        </w:rPr>
        <w:t>RESEARCH GRANTS</w:t>
      </w:r>
    </w:p>
    <w:p w:rsidR="000F1DDE" w:rsidRDefault="000F1DDE" w:rsidP="000F1DDE"/>
    <w:p w:rsidR="000F1DDE" w:rsidRPr="00FF3C83" w:rsidRDefault="000F1DDE" w:rsidP="000F1DDE">
      <w:r>
        <w:t>2012</w:t>
      </w:r>
      <w:r>
        <w:tab/>
      </w:r>
      <w:r w:rsidRPr="00FF3C83">
        <w:t xml:space="preserve">Grant for Conservation Biology Research, T&amp;E, Inc.  </w:t>
      </w:r>
      <w:r>
        <w:t>$2500</w:t>
      </w:r>
    </w:p>
    <w:p w:rsidR="000F1DDE" w:rsidRPr="00FF3C83" w:rsidRDefault="000F1DDE" w:rsidP="000F1DDE">
      <w:r>
        <w:t>2009</w:t>
      </w:r>
      <w:r>
        <w:tab/>
      </w:r>
      <w:r w:rsidRPr="00FF3C83">
        <w:t>Graduate School Research Funding, Universi</w:t>
      </w:r>
      <w:r>
        <w:t xml:space="preserve">ty of Texas at El Paso. </w:t>
      </w:r>
      <w:r w:rsidRPr="00FF3C83">
        <w:t>$500</w:t>
      </w:r>
    </w:p>
    <w:p w:rsidR="000F1DDE" w:rsidRPr="00FF3C83" w:rsidRDefault="000F1DDE" w:rsidP="000F1DDE">
      <w:r>
        <w:t>2009</w:t>
      </w:r>
      <w:r>
        <w:tab/>
      </w:r>
      <w:r w:rsidRPr="00FF3C83">
        <w:t>Cotton Memorial Scholarship, University of Texas at El Paso. $2000</w:t>
      </w:r>
    </w:p>
    <w:p w:rsidR="000F1DDE" w:rsidRPr="00FF3C83" w:rsidRDefault="000F1DDE" w:rsidP="000F1DDE">
      <w:r>
        <w:lastRenderedPageBreak/>
        <w:t>2009</w:t>
      </w:r>
      <w:r>
        <w:tab/>
      </w:r>
      <w:r w:rsidRPr="00FF3C83">
        <w:t>Graduate School Research Funding, University of Texas at El Paso.  $500</w:t>
      </w:r>
    </w:p>
    <w:p w:rsidR="000F1DDE" w:rsidRPr="00FF3C83" w:rsidRDefault="000F1DDE" w:rsidP="000F1DDE">
      <w:r>
        <w:t>2009</w:t>
      </w:r>
      <w:r>
        <w:tab/>
      </w:r>
      <w:r w:rsidRPr="00FF3C83">
        <w:t>Grant for Conservation Biology Research, T&amp;E, Inc. $2500.</w:t>
      </w:r>
    </w:p>
    <w:p w:rsidR="000F1DDE" w:rsidRPr="00FF3C83" w:rsidRDefault="000F1DDE" w:rsidP="000F1DDE">
      <w:r>
        <w:t>2008</w:t>
      </w:r>
      <w:r>
        <w:tab/>
      </w:r>
      <w:r w:rsidRPr="00FF3C83">
        <w:t>Grants-In-Aid of Research, Sigma Xi. $1000.</w:t>
      </w:r>
    </w:p>
    <w:p w:rsidR="000F1DDE" w:rsidRPr="00FF3C83" w:rsidRDefault="000F1DDE" w:rsidP="000F1DDE">
      <w:r>
        <w:t>2001</w:t>
      </w:r>
      <w:r>
        <w:tab/>
      </w:r>
      <w:proofErr w:type="spellStart"/>
      <w:r w:rsidRPr="00FF3C83">
        <w:t>Jastro</w:t>
      </w:r>
      <w:proofErr w:type="spellEnd"/>
      <w:r w:rsidRPr="00FF3C83">
        <w:t xml:space="preserve"> Shields Graduate Research Fellowship, University of California, Davis</w:t>
      </w:r>
      <w:r>
        <w:t>.</w:t>
      </w:r>
      <w:r w:rsidRPr="00FF3C83">
        <w:t xml:space="preserve">  $2000</w:t>
      </w:r>
    </w:p>
    <w:p w:rsidR="00A01AA6" w:rsidRDefault="00A01AA6">
      <w:pPr>
        <w:rPr>
          <w:b/>
        </w:rPr>
      </w:pPr>
    </w:p>
    <w:p w:rsidR="00BD6FC4" w:rsidRDefault="00BD6FC4">
      <w:pPr>
        <w:rPr>
          <w:b/>
        </w:rPr>
      </w:pPr>
    </w:p>
    <w:p w:rsidR="00BD6FC4" w:rsidRPr="002876A1" w:rsidRDefault="00BD6FC4" w:rsidP="00BD6FC4">
      <w:pPr>
        <w:pStyle w:val="NoSpacing"/>
        <w:ind w:firstLine="0"/>
        <w:rPr>
          <w:rFonts w:ascii="Times New Roman" w:hAnsi="Times New Roman"/>
          <w:sz w:val="24"/>
          <w:szCs w:val="24"/>
        </w:rPr>
      </w:pPr>
      <w:r w:rsidRPr="00A01AA6">
        <w:rPr>
          <w:rFonts w:ascii="Times New Roman" w:hAnsi="Times New Roman"/>
          <w:b/>
          <w:sz w:val="24"/>
          <w:szCs w:val="24"/>
        </w:rPr>
        <w:t>ORAL PRESENTATIONS</w:t>
      </w:r>
      <w:r w:rsidR="002876A1">
        <w:rPr>
          <w:rFonts w:ascii="Times New Roman" w:hAnsi="Times New Roman"/>
          <w:b/>
          <w:sz w:val="24"/>
          <w:szCs w:val="24"/>
        </w:rPr>
        <w:t xml:space="preserve"> </w:t>
      </w:r>
      <w:r w:rsidR="002876A1">
        <w:rPr>
          <w:rFonts w:ascii="Times New Roman" w:hAnsi="Times New Roman"/>
          <w:sz w:val="24"/>
          <w:szCs w:val="24"/>
        </w:rPr>
        <w:t>(* denotes undergraduate researcher)</w:t>
      </w:r>
    </w:p>
    <w:p w:rsidR="00BD6FC4" w:rsidRPr="00FF3C83" w:rsidRDefault="00BD6FC4" w:rsidP="00BD6FC4">
      <w:r w:rsidRPr="00FF3C83">
        <w:rPr>
          <w:u w:val="single"/>
        </w:rPr>
        <w:t>Floyd, K.W.,</w:t>
      </w:r>
      <w:r w:rsidRPr="00FF3C83">
        <w:t xml:space="preserve"> and E. J. Walsh.  2015. The promises and perils of using molecular techniques to investigate the effects of roads on gene flow in wildlife populations.  100</w:t>
      </w:r>
      <w:r w:rsidRPr="00FF3C83">
        <w:rPr>
          <w:vertAlign w:val="superscript"/>
        </w:rPr>
        <w:t>th</w:t>
      </w:r>
      <w:r w:rsidRPr="00FF3C83">
        <w:t xml:space="preserve"> Ecological Society of America Annual Meeting, Baltimore, MD. August 11, 2015.</w:t>
      </w:r>
    </w:p>
    <w:p w:rsidR="00BD6FC4" w:rsidRPr="00FF3C83" w:rsidRDefault="00BD6FC4" w:rsidP="00BD6FC4">
      <w:pPr>
        <w:rPr>
          <w:u w:val="single"/>
        </w:rPr>
      </w:pPr>
    </w:p>
    <w:p w:rsidR="00BD6FC4" w:rsidRPr="00FF3C83" w:rsidRDefault="00BD6FC4" w:rsidP="00BD6FC4">
      <w:r w:rsidRPr="00FF3C83">
        <w:rPr>
          <w:u w:val="single"/>
        </w:rPr>
        <w:t>Floyd, K.W.,</w:t>
      </w:r>
      <w:r w:rsidRPr="00FF3C83">
        <w:t xml:space="preserve"> and C.S. </w:t>
      </w:r>
      <w:proofErr w:type="spellStart"/>
      <w:r w:rsidRPr="00FF3C83">
        <w:t>Lieb</w:t>
      </w:r>
      <w:proofErr w:type="spellEnd"/>
      <w:r w:rsidRPr="00FF3C83">
        <w:t>. 2014.  The effects of living near roads on abundance and survival in two lizard species in southern New Mexico.  99</w:t>
      </w:r>
      <w:r w:rsidRPr="00FF3C83">
        <w:rPr>
          <w:vertAlign w:val="superscript"/>
        </w:rPr>
        <w:t>th</w:t>
      </w:r>
      <w:r w:rsidRPr="00FF3C83">
        <w:t xml:space="preserve"> Ecological Society of America Annual Meeting, Sacramento, CA. August 13, 2014.</w:t>
      </w:r>
    </w:p>
    <w:p w:rsidR="00BD6FC4" w:rsidRPr="00FF3C83" w:rsidRDefault="00BD6FC4" w:rsidP="00BD6FC4">
      <w:pPr>
        <w:rPr>
          <w:u w:val="single"/>
        </w:rPr>
      </w:pPr>
    </w:p>
    <w:p w:rsidR="00BD6FC4" w:rsidRPr="00FF3C83" w:rsidRDefault="00BD6FC4" w:rsidP="00BD6FC4">
      <w:r w:rsidRPr="00FF3C83">
        <w:rPr>
          <w:u w:val="single"/>
        </w:rPr>
        <w:t>Floyd, K. W.</w:t>
      </w:r>
      <w:r w:rsidRPr="00FF3C83">
        <w:t>, P. D. Duran</w:t>
      </w:r>
      <w:r w:rsidR="002876A1">
        <w:t>*</w:t>
      </w:r>
      <w:r w:rsidRPr="00FF3C83">
        <w:t>, R. F. Marin</w:t>
      </w:r>
      <w:r w:rsidR="002876A1">
        <w:t>*</w:t>
      </w:r>
      <w:r w:rsidRPr="00FF3C83">
        <w:t>, and E. J. Walsh. 2013. Comparison of road impacts on the population genetic structure of two syntopic lizards in southern New Mexico. Joint Meeting of Ichthyologists and Herpetologists. Albuquerque, NM. July 14, 2013.</w:t>
      </w:r>
    </w:p>
    <w:p w:rsidR="00BD6FC4" w:rsidRPr="00FF3C83" w:rsidRDefault="00BD6FC4" w:rsidP="00BD6FC4">
      <w:pPr>
        <w:rPr>
          <w:u w:val="single"/>
        </w:rPr>
      </w:pPr>
    </w:p>
    <w:p w:rsidR="00BD6FC4" w:rsidRPr="00FF3C83" w:rsidRDefault="00BD6FC4" w:rsidP="00BD6FC4">
      <w:r w:rsidRPr="00FF3C83">
        <w:rPr>
          <w:u w:val="single"/>
        </w:rPr>
        <w:t>Floyd, K. W.</w:t>
      </w:r>
      <w:r w:rsidRPr="00FF3C83">
        <w:t xml:space="preserve"> and C. S. </w:t>
      </w:r>
      <w:proofErr w:type="spellStart"/>
      <w:r w:rsidRPr="00FF3C83">
        <w:t>Lieb</w:t>
      </w:r>
      <w:proofErr w:type="spellEnd"/>
      <w:r w:rsidRPr="00FF3C83">
        <w:t>. 2012.  Population demography in two lizard species living near roads in the Northern Chihuahuan Desert.  97</w:t>
      </w:r>
      <w:r w:rsidRPr="00FF3C83">
        <w:rPr>
          <w:vertAlign w:val="superscript"/>
        </w:rPr>
        <w:t>th</w:t>
      </w:r>
      <w:r w:rsidRPr="00FF3C83">
        <w:t xml:space="preserve"> Ecological Society of America Annual Meeting, Portland, OR. August 10, 2012.</w:t>
      </w:r>
    </w:p>
    <w:p w:rsidR="00BD6FC4" w:rsidRPr="00FF3C83" w:rsidRDefault="00BD6FC4" w:rsidP="00BD6FC4">
      <w:pPr>
        <w:rPr>
          <w:u w:val="single"/>
        </w:rPr>
      </w:pPr>
    </w:p>
    <w:p w:rsidR="00BD6FC4" w:rsidRPr="00FF3C83" w:rsidRDefault="00BD6FC4" w:rsidP="00BD6FC4">
      <w:r w:rsidRPr="00FF3C83">
        <w:rPr>
          <w:u w:val="single"/>
        </w:rPr>
        <w:t>Floyd, K. W.</w:t>
      </w:r>
      <w:r w:rsidRPr="00FF3C83">
        <w:t xml:space="preserve"> and C. S. </w:t>
      </w:r>
      <w:proofErr w:type="spellStart"/>
      <w:r w:rsidRPr="00FF3C83">
        <w:t>Lieb</w:t>
      </w:r>
      <w:proofErr w:type="spellEnd"/>
      <w:r w:rsidRPr="00FF3C83">
        <w:t>. 2011.  How roads affect population demography in two lizard species in the Northern Chihuahuan Desert.  96</w:t>
      </w:r>
      <w:r w:rsidRPr="00FF3C83">
        <w:rPr>
          <w:vertAlign w:val="superscript"/>
        </w:rPr>
        <w:t>th</w:t>
      </w:r>
      <w:r w:rsidRPr="00FF3C83">
        <w:t xml:space="preserve"> Ecological Society of America Annual Meeting, Austin, TX.  August 10, 2011.</w:t>
      </w:r>
    </w:p>
    <w:p w:rsidR="00BD6FC4" w:rsidRPr="00FF3C83" w:rsidRDefault="00BD6FC4" w:rsidP="00BD6FC4">
      <w:pPr>
        <w:rPr>
          <w:u w:val="single"/>
        </w:rPr>
      </w:pPr>
    </w:p>
    <w:p w:rsidR="00BD6FC4" w:rsidRPr="00FF3C83" w:rsidRDefault="00BD6FC4" w:rsidP="00BD6FC4">
      <w:r w:rsidRPr="00FF3C83">
        <w:rPr>
          <w:u w:val="single"/>
        </w:rPr>
        <w:t>Floyd, K.</w:t>
      </w:r>
      <w:r w:rsidRPr="00FF3C83">
        <w:t xml:space="preserve"> 2010. How roads affect lizards in our region. Chihuahuan Desert Conference, El Paso, TX. November 13, 2010.</w:t>
      </w:r>
    </w:p>
    <w:p w:rsidR="00BD6FC4" w:rsidRPr="00FF3C83" w:rsidRDefault="00BD6FC4" w:rsidP="00BD6FC4">
      <w:pPr>
        <w:rPr>
          <w:u w:val="single"/>
        </w:rPr>
      </w:pPr>
    </w:p>
    <w:p w:rsidR="00BD6FC4" w:rsidRPr="00FF3C83" w:rsidRDefault="00BD6FC4" w:rsidP="00BD6FC4">
      <w:r w:rsidRPr="00FF3C83">
        <w:rPr>
          <w:u w:val="single"/>
        </w:rPr>
        <w:t>Del Toro, I.</w:t>
      </w:r>
      <w:r>
        <w:rPr>
          <w:u w:val="single"/>
        </w:rPr>
        <w:t>*</w:t>
      </w:r>
      <w:r w:rsidRPr="00FF3C83">
        <w:t xml:space="preserve">, D. </w:t>
      </w:r>
      <w:proofErr w:type="spellStart"/>
      <w:r w:rsidRPr="00FF3C83">
        <w:t>Borrok</w:t>
      </w:r>
      <w:proofErr w:type="spellEnd"/>
      <w:r w:rsidRPr="00FF3C83">
        <w:t xml:space="preserve">, K.W. Floyd, and J. L. </w:t>
      </w:r>
      <w:proofErr w:type="spellStart"/>
      <w:r w:rsidRPr="00FF3C83">
        <w:t>Gardea-Torresdey</w:t>
      </w:r>
      <w:proofErr w:type="spellEnd"/>
      <w:r w:rsidRPr="00FF3C83">
        <w:t>. 2009.  Heavy Metal Distribution and Bioaccumulation in Chihuahuan Desert Rough Harvester Ant (</w:t>
      </w:r>
      <w:proofErr w:type="spellStart"/>
      <w:r w:rsidRPr="00FF3C83">
        <w:rPr>
          <w:i/>
        </w:rPr>
        <w:t>Pogonomyrmex</w:t>
      </w:r>
      <w:proofErr w:type="spellEnd"/>
      <w:r w:rsidRPr="00FF3C83">
        <w:rPr>
          <w:i/>
        </w:rPr>
        <w:t xml:space="preserve"> </w:t>
      </w:r>
      <w:proofErr w:type="spellStart"/>
      <w:r w:rsidRPr="00FF3C83">
        <w:rPr>
          <w:i/>
        </w:rPr>
        <w:t>rugosus</w:t>
      </w:r>
      <w:proofErr w:type="spellEnd"/>
      <w:r w:rsidRPr="00FF3C83">
        <w:t>) Populations.  94</w:t>
      </w:r>
      <w:r w:rsidRPr="00FF3C83">
        <w:rPr>
          <w:vertAlign w:val="superscript"/>
        </w:rPr>
        <w:t>th</w:t>
      </w:r>
      <w:r w:rsidRPr="00FF3C83">
        <w:t xml:space="preserve"> Ecological Society of America Annual Meeting, Albuquerque, NM. August 4, 2009.</w:t>
      </w:r>
    </w:p>
    <w:p w:rsidR="00BD6FC4" w:rsidRDefault="00BD6FC4" w:rsidP="00BD6FC4"/>
    <w:p w:rsidR="00BD6FC4" w:rsidRPr="00BD6FC4" w:rsidRDefault="00BD6FC4" w:rsidP="00BD6FC4"/>
    <w:p w:rsidR="00BD6FC4" w:rsidRPr="002876A1" w:rsidRDefault="00BD6FC4" w:rsidP="00BD6FC4">
      <w:r w:rsidRPr="00BD6FC4">
        <w:rPr>
          <w:b/>
        </w:rPr>
        <w:t>POSTER PRESENTATIONS</w:t>
      </w:r>
      <w:r w:rsidR="002876A1">
        <w:rPr>
          <w:b/>
        </w:rPr>
        <w:t xml:space="preserve"> </w:t>
      </w:r>
      <w:r w:rsidR="002876A1">
        <w:t>(* denotes undergraduate researcher)</w:t>
      </w:r>
    </w:p>
    <w:p w:rsidR="00BD6FC4" w:rsidRPr="00BD6FC4" w:rsidRDefault="00BD6FC4" w:rsidP="00BD6FC4">
      <w:pPr>
        <w:rPr>
          <w:sz w:val="22"/>
        </w:rPr>
      </w:pPr>
    </w:p>
    <w:p w:rsidR="00BD6FC4" w:rsidRPr="00FF3C83" w:rsidRDefault="00BD6FC4" w:rsidP="00BD6FC4">
      <w:r w:rsidRPr="00FF3C83">
        <w:rPr>
          <w:u w:val="single"/>
        </w:rPr>
        <w:t>Floyd, K. W.</w:t>
      </w:r>
      <w:r w:rsidRPr="00FF3C83">
        <w:t xml:space="preserve"> and C. S. </w:t>
      </w:r>
      <w:proofErr w:type="spellStart"/>
      <w:r w:rsidRPr="00FF3C83">
        <w:t>Lieb</w:t>
      </w:r>
      <w:proofErr w:type="spellEnd"/>
      <w:r w:rsidRPr="00FF3C83">
        <w:t>. 2013. Impacts of roads on survival and abundance of two syntopic lizard species in Southern New Mexico.  The Wildlife Society 20</w:t>
      </w:r>
      <w:r w:rsidRPr="00FF3C83">
        <w:rPr>
          <w:vertAlign w:val="superscript"/>
        </w:rPr>
        <w:t>th</w:t>
      </w:r>
      <w:r w:rsidRPr="00FF3C83">
        <w:t xml:space="preserve"> Annual Conference, Milwaukee, WI. October 9, 2013.</w:t>
      </w:r>
    </w:p>
    <w:p w:rsidR="00BD6FC4" w:rsidRPr="00FF3C83" w:rsidRDefault="00BD6FC4" w:rsidP="00BD6FC4">
      <w:pPr>
        <w:rPr>
          <w:u w:val="single"/>
        </w:rPr>
      </w:pPr>
    </w:p>
    <w:p w:rsidR="00BD6FC4" w:rsidRPr="00FF3C83" w:rsidRDefault="00BD6FC4" w:rsidP="00BD6FC4">
      <w:r w:rsidRPr="00FF3C83">
        <w:rPr>
          <w:u w:val="single"/>
        </w:rPr>
        <w:t>Marin, R. F.</w:t>
      </w:r>
      <w:r>
        <w:rPr>
          <w:u w:val="single"/>
        </w:rPr>
        <w:t>*</w:t>
      </w:r>
      <w:r w:rsidRPr="00BD6FC4">
        <w:t xml:space="preserve">, </w:t>
      </w:r>
      <w:r w:rsidRPr="00FF3C83">
        <w:t>K. W. Floyd, and E. J. Walsh.  2012. The effects of roads on the population genetic structure of Western Whiptail lizards (</w:t>
      </w:r>
      <w:r w:rsidRPr="00FF3C83">
        <w:rPr>
          <w:i/>
          <w:iCs/>
        </w:rPr>
        <w:t>Aspidoscelis marmorata</w:t>
      </w:r>
      <w:r w:rsidRPr="00FF3C83">
        <w:t>) in Southern New Mexico. 2012 Annual Biomedical Research Conference for Minority Students, San Jose, CA.  November 10, 2012.</w:t>
      </w:r>
    </w:p>
    <w:p w:rsidR="00BD6FC4" w:rsidRPr="00FF3C83" w:rsidRDefault="00BD6FC4" w:rsidP="00BD6FC4"/>
    <w:p w:rsidR="00BD6FC4" w:rsidRPr="00FF3C83" w:rsidRDefault="00BD6FC4" w:rsidP="00BD6FC4">
      <w:r w:rsidRPr="00FF3C83">
        <w:rPr>
          <w:u w:val="single"/>
        </w:rPr>
        <w:t>K. W. Floyd</w:t>
      </w:r>
      <w:r w:rsidRPr="00FF3C83">
        <w:t xml:space="preserve"> and C. S. </w:t>
      </w:r>
      <w:proofErr w:type="spellStart"/>
      <w:r w:rsidRPr="00FF3C83">
        <w:t>Lieb</w:t>
      </w:r>
      <w:proofErr w:type="spellEnd"/>
      <w:r w:rsidRPr="00FF3C83">
        <w:t>. 2012. Impacts of roads on population demography in two common lizard species in Southern New Mexico. The Wildlife Society 19</w:t>
      </w:r>
      <w:r w:rsidRPr="00FF3C83">
        <w:rPr>
          <w:vertAlign w:val="superscript"/>
        </w:rPr>
        <w:t>th</w:t>
      </w:r>
      <w:r w:rsidRPr="00FF3C83">
        <w:t xml:space="preserve"> Annual Conference, Portland, OR. October 16, 2012.</w:t>
      </w:r>
    </w:p>
    <w:p w:rsidR="00BD6FC4" w:rsidRPr="00FF3C83" w:rsidRDefault="00BD6FC4" w:rsidP="00BD6FC4">
      <w:pPr>
        <w:rPr>
          <w:u w:val="single"/>
        </w:rPr>
      </w:pPr>
    </w:p>
    <w:p w:rsidR="00BD6FC4" w:rsidRPr="00FF3C83" w:rsidRDefault="00BD6FC4" w:rsidP="00BD6FC4">
      <w:r w:rsidRPr="00FF3C83">
        <w:rPr>
          <w:u w:val="single"/>
        </w:rPr>
        <w:t>Duran, P. D.</w:t>
      </w:r>
      <w:r>
        <w:rPr>
          <w:u w:val="single"/>
        </w:rPr>
        <w:t>*</w:t>
      </w:r>
      <w:r w:rsidRPr="00FF3C83">
        <w:t xml:space="preserve">, K. W. Floyd, and E. J. Walsh.  2012. Impacts of roads on the population genetic structure of the lizard </w:t>
      </w:r>
      <w:r w:rsidRPr="00FF3C83">
        <w:rPr>
          <w:i/>
        </w:rPr>
        <w:t>Uta stansburiana</w:t>
      </w:r>
      <w:r w:rsidRPr="00FF3C83">
        <w:t xml:space="preserve"> in the Northern Chihuahuan Desert.  2012 Society for Advancement of Chicanos/Hispanics and Native Americans in Science National Conference, Seattle, WA.  October 12, 2012.</w:t>
      </w:r>
    </w:p>
    <w:p w:rsidR="00BD6FC4" w:rsidRPr="00FF3C83" w:rsidRDefault="00BD6FC4" w:rsidP="00BD6FC4">
      <w:pPr>
        <w:rPr>
          <w:u w:val="single"/>
        </w:rPr>
      </w:pPr>
    </w:p>
    <w:p w:rsidR="00BD6FC4" w:rsidRPr="00FF3C83" w:rsidRDefault="00BD6FC4" w:rsidP="00BD6FC4">
      <w:r w:rsidRPr="00FF3C83">
        <w:rPr>
          <w:u w:val="single"/>
        </w:rPr>
        <w:t>Duran, P. D.</w:t>
      </w:r>
      <w:r>
        <w:rPr>
          <w:u w:val="single"/>
        </w:rPr>
        <w:t>*</w:t>
      </w:r>
      <w:r w:rsidRPr="00FF3C83">
        <w:t xml:space="preserve">, K. W. Floyd, and E. J. Walsh.  2012. Genetic effects of roads on northern Chihuahuan Desert populations of the lizard </w:t>
      </w:r>
      <w:r w:rsidRPr="00FF3C83">
        <w:rPr>
          <w:i/>
        </w:rPr>
        <w:t>Uta stansburiana</w:t>
      </w:r>
      <w:r w:rsidRPr="00FF3C83">
        <w:t>. 97</w:t>
      </w:r>
      <w:r w:rsidRPr="00FF3C83">
        <w:rPr>
          <w:vertAlign w:val="superscript"/>
        </w:rPr>
        <w:t>th</w:t>
      </w:r>
      <w:r w:rsidRPr="00FF3C83">
        <w:t xml:space="preserve"> Ecological Society of America Annual Meeting, Portland, OR. August 8, 2012.</w:t>
      </w:r>
    </w:p>
    <w:p w:rsidR="00BD6FC4" w:rsidRPr="00FF3C83" w:rsidRDefault="00BD6FC4" w:rsidP="00BD6FC4"/>
    <w:p w:rsidR="00BD6FC4" w:rsidRPr="00FF3C83" w:rsidRDefault="00BD6FC4" w:rsidP="00BD6FC4">
      <w:r w:rsidRPr="00FF3C83">
        <w:rPr>
          <w:u w:val="single"/>
        </w:rPr>
        <w:t>Floyd, K. W.</w:t>
      </w:r>
      <w:r w:rsidRPr="00FF3C83">
        <w:t xml:space="preserve"> and C.S. </w:t>
      </w:r>
      <w:proofErr w:type="spellStart"/>
      <w:r w:rsidRPr="00FF3C83">
        <w:t>Lieb</w:t>
      </w:r>
      <w:proofErr w:type="spellEnd"/>
      <w:r w:rsidRPr="00FF3C83">
        <w:t>. 2010. Effects of roads on lizard population demography in southern New Mexico.  Joint Meeting of Ichthyologists and Herpetologists, Providence, RI.  July 10, 2010.</w:t>
      </w:r>
    </w:p>
    <w:p w:rsidR="00BD6FC4" w:rsidRPr="00FF3C83" w:rsidRDefault="00BD6FC4" w:rsidP="00BD6FC4">
      <w:pPr>
        <w:rPr>
          <w:u w:val="single"/>
        </w:rPr>
      </w:pPr>
    </w:p>
    <w:p w:rsidR="00BD6FC4" w:rsidRPr="00FF3C83" w:rsidRDefault="00BD6FC4" w:rsidP="00BD6FC4">
      <w:r w:rsidRPr="00FF3C83">
        <w:rPr>
          <w:u w:val="single"/>
        </w:rPr>
        <w:t>Floyd, K. W.</w:t>
      </w:r>
      <w:r w:rsidRPr="00FF3C83">
        <w:t xml:space="preserve">, T. E. Gill, and D. A. Gillette.  2009.  </w:t>
      </w:r>
      <w:bookmarkStart w:id="1" w:name="OLE_LINK1"/>
      <w:bookmarkStart w:id="2" w:name="OLE_LINK2"/>
      <w:r w:rsidRPr="00FF3C83">
        <w:rPr>
          <w:bCs/>
        </w:rPr>
        <w:t xml:space="preserve">Particle size distributions of </w:t>
      </w:r>
      <w:proofErr w:type="spellStart"/>
      <w:r w:rsidRPr="00FF3C83">
        <w:rPr>
          <w:bCs/>
        </w:rPr>
        <w:t>aeolian</w:t>
      </w:r>
      <w:proofErr w:type="spellEnd"/>
      <w:r w:rsidRPr="00FF3C83">
        <w:rPr>
          <w:bCs/>
        </w:rPr>
        <w:t xml:space="preserve"> sediments from five vegetation types at the </w:t>
      </w:r>
      <w:proofErr w:type="spellStart"/>
      <w:r w:rsidRPr="00FF3C83">
        <w:rPr>
          <w:bCs/>
        </w:rPr>
        <w:t>Jornada</w:t>
      </w:r>
      <w:proofErr w:type="spellEnd"/>
      <w:r w:rsidRPr="00FF3C83">
        <w:rPr>
          <w:bCs/>
        </w:rPr>
        <w:t xml:space="preserve"> Basin, New Mexico, USA</w:t>
      </w:r>
      <w:bookmarkEnd w:id="1"/>
      <w:bookmarkEnd w:id="2"/>
      <w:r w:rsidRPr="00FF3C83">
        <w:rPr>
          <w:bCs/>
        </w:rPr>
        <w:t>.  American Geophysical Union Fall Meeting, San Francisco, CA.  December 15, 2009.</w:t>
      </w:r>
    </w:p>
    <w:p w:rsidR="00BD6FC4" w:rsidRPr="00FF3C83" w:rsidRDefault="00BD6FC4" w:rsidP="00BD6FC4">
      <w:pPr>
        <w:rPr>
          <w:u w:val="single"/>
        </w:rPr>
      </w:pPr>
    </w:p>
    <w:p w:rsidR="00BD6FC4" w:rsidRPr="00FF3C83" w:rsidRDefault="00BD6FC4" w:rsidP="00BD6FC4">
      <w:r w:rsidRPr="00FF3C83">
        <w:rPr>
          <w:u w:val="single"/>
        </w:rPr>
        <w:t>Floyd, K. W.</w:t>
      </w:r>
      <w:r w:rsidRPr="00FF3C83">
        <w:t xml:space="preserve">, J. G. Parsons, J. L. </w:t>
      </w:r>
      <w:proofErr w:type="spellStart"/>
      <w:r w:rsidRPr="00FF3C83">
        <w:t>Gardea-Torresdey</w:t>
      </w:r>
      <w:proofErr w:type="spellEnd"/>
      <w:r w:rsidRPr="00FF3C83">
        <w:t xml:space="preserve">, E. J. Walsh, and C. S. </w:t>
      </w:r>
      <w:proofErr w:type="spellStart"/>
      <w:r w:rsidRPr="00FF3C83">
        <w:t>Lieb</w:t>
      </w:r>
      <w:proofErr w:type="spellEnd"/>
      <w:r w:rsidRPr="00FF3C83">
        <w:t>.  2009.  Occurrence of road and traffic associated heavy metals in soil sediments in southern New Mexico.  International Conference on Ecology and Transportation, Duluth, MN.  September 16, 2009.</w:t>
      </w:r>
    </w:p>
    <w:p w:rsidR="00BD6FC4" w:rsidRPr="00FF3C83" w:rsidRDefault="00BD6FC4" w:rsidP="00BD6FC4"/>
    <w:p w:rsidR="00BD6FC4" w:rsidRPr="00FF3C83" w:rsidRDefault="00BD6FC4" w:rsidP="00BD6FC4">
      <w:r w:rsidRPr="00FF3C83">
        <w:rPr>
          <w:u w:val="single"/>
        </w:rPr>
        <w:t>Floyd, K. W.</w:t>
      </w:r>
      <w:r w:rsidRPr="00FF3C83">
        <w:t xml:space="preserve">, and C. S. </w:t>
      </w:r>
      <w:proofErr w:type="spellStart"/>
      <w:r w:rsidRPr="00FF3C83">
        <w:t>Lieb</w:t>
      </w:r>
      <w:proofErr w:type="spellEnd"/>
      <w:r w:rsidRPr="00FF3C83">
        <w:t>.  2009.  Differential road-related impacts on the demography of two lizard populations in Southern New Mexico: Preliminary results.  94</w:t>
      </w:r>
      <w:r w:rsidRPr="00FF3C83">
        <w:rPr>
          <w:vertAlign w:val="superscript"/>
        </w:rPr>
        <w:t>th</w:t>
      </w:r>
      <w:r w:rsidRPr="00FF3C83">
        <w:t xml:space="preserve"> Ecological Society of America Annual Meeting, Albuquerque, NM.  August 6, 2009.</w:t>
      </w:r>
    </w:p>
    <w:p w:rsidR="00BD6FC4" w:rsidRPr="00FF3C83" w:rsidRDefault="00BD6FC4" w:rsidP="00BD6FC4"/>
    <w:p w:rsidR="00BD6FC4" w:rsidRPr="00FF3C83" w:rsidRDefault="00BD6FC4" w:rsidP="00BD6FC4">
      <w:r w:rsidRPr="00FF3C83">
        <w:t xml:space="preserve">Walsh, E. J., D. </w:t>
      </w:r>
      <w:proofErr w:type="spellStart"/>
      <w:r w:rsidRPr="00FF3C83">
        <w:t>Borrok</w:t>
      </w:r>
      <w:proofErr w:type="spellEnd"/>
      <w:r w:rsidRPr="00FF3C83">
        <w:t xml:space="preserve">, </w:t>
      </w:r>
      <w:r w:rsidRPr="00FF3C83">
        <w:rPr>
          <w:u w:val="single"/>
        </w:rPr>
        <w:t>I. Del Toro</w:t>
      </w:r>
      <w:r>
        <w:rPr>
          <w:u w:val="single"/>
        </w:rPr>
        <w:t>*</w:t>
      </w:r>
      <w:r w:rsidRPr="00FF3C83">
        <w:t>, and K. W. Floyd.  2009.  Heavy metal pollutants in the El Paso, TX region: Results from a SEEDS special project.  94</w:t>
      </w:r>
      <w:r w:rsidRPr="00FF3C83">
        <w:rPr>
          <w:vertAlign w:val="superscript"/>
        </w:rPr>
        <w:t>th</w:t>
      </w:r>
      <w:r w:rsidRPr="00FF3C83">
        <w:t xml:space="preserve"> Ecological Society of America Annual Meeting, Albuquerque, NM.  August 3, 2009.</w:t>
      </w:r>
    </w:p>
    <w:p w:rsidR="00BD6FC4" w:rsidRPr="00FF3C83" w:rsidRDefault="00BD6FC4" w:rsidP="00BD6FC4"/>
    <w:p w:rsidR="00BD6FC4" w:rsidRPr="00FF3C83" w:rsidRDefault="00BD6FC4" w:rsidP="00BD6FC4">
      <w:r w:rsidRPr="00FF3C83">
        <w:rPr>
          <w:u w:val="single"/>
        </w:rPr>
        <w:t>Floyd, K.</w:t>
      </w:r>
      <w:r w:rsidRPr="00FF3C83">
        <w:t xml:space="preserve"> and V. Milne.  2009.  Lack of </w:t>
      </w:r>
      <w:proofErr w:type="spellStart"/>
      <w:r w:rsidRPr="00FF3C83">
        <w:rPr>
          <w:i/>
        </w:rPr>
        <w:t>Batrachochytrium</w:t>
      </w:r>
      <w:proofErr w:type="spellEnd"/>
      <w:r w:rsidRPr="00FF3C83">
        <w:rPr>
          <w:i/>
        </w:rPr>
        <w:t xml:space="preserve"> </w:t>
      </w:r>
      <w:proofErr w:type="spellStart"/>
      <w:r w:rsidRPr="00FF3C83">
        <w:rPr>
          <w:i/>
        </w:rPr>
        <w:t>dendrobatidis</w:t>
      </w:r>
      <w:proofErr w:type="spellEnd"/>
      <w:r w:rsidRPr="00FF3C83">
        <w:t xml:space="preserve"> detected in amphibian populations around El Paso, Texas.  Joint Meeting of Ichthyologists and Herpetologists, Portland, OR.  July 26, 2009.</w:t>
      </w:r>
    </w:p>
    <w:p w:rsidR="00BD6FC4" w:rsidRPr="00FF3C83" w:rsidRDefault="00BD6FC4" w:rsidP="00BD6FC4"/>
    <w:p w:rsidR="00BD6FC4" w:rsidRPr="00FF3C83" w:rsidRDefault="00BD6FC4" w:rsidP="00BD6FC4">
      <w:r w:rsidRPr="00FF3C83">
        <w:rPr>
          <w:u w:val="single"/>
        </w:rPr>
        <w:t>Floyd, K. W.</w:t>
      </w:r>
      <w:r w:rsidRPr="00FF3C83">
        <w:t xml:space="preserve">, T. E. Gill, and D. A. Gillette.  2007.  </w:t>
      </w:r>
      <w:r w:rsidRPr="00FF3C83">
        <w:rPr>
          <w:bCs/>
        </w:rPr>
        <w:t xml:space="preserve">The relationship of land cover to </w:t>
      </w:r>
      <w:proofErr w:type="spellStart"/>
      <w:r w:rsidRPr="00FF3C83">
        <w:rPr>
          <w:bCs/>
        </w:rPr>
        <w:t>aeolian</w:t>
      </w:r>
      <w:proofErr w:type="spellEnd"/>
      <w:r w:rsidRPr="00FF3C83">
        <w:rPr>
          <w:bCs/>
        </w:rPr>
        <w:t xml:space="preserve"> dust production at the </w:t>
      </w:r>
      <w:proofErr w:type="spellStart"/>
      <w:r w:rsidRPr="00FF3C83">
        <w:rPr>
          <w:bCs/>
        </w:rPr>
        <w:t>Jornada</w:t>
      </w:r>
      <w:proofErr w:type="spellEnd"/>
      <w:r w:rsidRPr="00FF3C83">
        <w:rPr>
          <w:bCs/>
        </w:rPr>
        <w:t xml:space="preserve"> Basin, New Mexico, USA.  American Geophysical Union Fall Meeting, San Francisco, CA.  December 13, 2007.</w:t>
      </w:r>
    </w:p>
    <w:p w:rsidR="00BD6FC4" w:rsidRPr="00FF3C83" w:rsidRDefault="00BD6FC4" w:rsidP="00BD6FC4"/>
    <w:p w:rsidR="00BD6FC4" w:rsidRDefault="00BD6FC4" w:rsidP="00BD6FC4">
      <w:pPr>
        <w:rPr>
          <w:rStyle w:val="Strong"/>
          <w:b w:val="0"/>
        </w:rPr>
      </w:pPr>
      <w:r w:rsidRPr="00FF3C83">
        <w:rPr>
          <w:u w:val="single"/>
        </w:rPr>
        <w:t>Floyd, K.</w:t>
      </w:r>
      <w:r w:rsidRPr="00FF3C83">
        <w:t xml:space="preserve"> and T. Gill.  2007.  The relationship of vegetative cover to dust characteristics and production at the </w:t>
      </w:r>
      <w:proofErr w:type="spellStart"/>
      <w:r w:rsidRPr="00FF3C83">
        <w:t>Jornada</w:t>
      </w:r>
      <w:proofErr w:type="spellEnd"/>
      <w:r w:rsidRPr="00FF3C83">
        <w:t xml:space="preserve"> Basin LTER site.  Annual </w:t>
      </w:r>
      <w:r w:rsidRPr="00FF3C83">
        <w:rPr>
          <w:rStyle w:val="Strong"/>
          <w:b w:val="0"/>
        </w:rPr>
        <w:t xml:space="preserve">Symposium of the </w:t>
      </w:r>
      <w:proofErr w:type="spellStart"/>
      <w:r w:rsidRPr="00FF3C83">
        <w:rPr>
          <w:rStyle w:val="Strong"/>
          <w:b w:val="0"/>
        </w:rPr>
        <w:t>Jornada</w:t>
      </w:r>
      <w:proofErr w:type="spellEnd"/>
      <w:r w:rsidRPr="00FF3C83">
        <w:rPr>
          <w:rStyle w:val="Strong"/>
          <w:b w:val="0"/>
        </w:rPr>
        <w:t xml:space="preserve"> Basin Long Term Ecological Research Program, Las Cruces, NM.  July 12, 2007.</w:t>
      </w:r>
    </w:p>
    <w:p w:rsidR="00BD6FC4" w:rsidRDefault="00BD6FC4" w:rsidP="00BD6FC4">
      <w:pPr>
        <w:rPr>
          <w:rStyle w:val="Strong"/>
          <w:b w:val="0"/>
        </w:rPr>
      </w:pPr>
    </w:p>
    <w:p w:rsidR="00BD6FC4" w:rsidRPr="000F1DDE" w:rsidRDefault="00BD6FC4">
      <w:pPr>
        <w:rPr>
          <w:b/>
        </w:rPr>
      </w:pPr>
    </w:p>
    <w:p w:rsidR="00EE5EA3" w:rsidRPr="00A01AA6" w:rsidRDefault="00EE5EA3">
      <w:pPr>
        <w:rPr>
          <w:b/>
        </w:rPr>
      </w:pPr>
      <w:r w:rsidRPr="00A01AA6">
        <w:rPr>
          <w:b/>
        </w:rPr>
        <w:t>TEACHING EXPERIENCE</w:t>
      </w:r>
    </w:p>
    <w:p w:rsidR="00EE5EA3" w:rsidRPr="00FF3C83" w:rsidRDefault="00EE5EA3"/>
    <w:p w:rsidR="00AC6575" w:rsidRPr="00FF3C83" w:rsidRDefault="00A01AA6" w:rsidP="00AC6575">
      <w:r w:rsidRPr="00A01AA6">
        <w:t>2016–present</w:t>
      </w:r>
      <w:r w:rsidRPr="00A01AA6">
        <w:tab/>
      </w:r>
      <w:r w:rsidR="00AC6575" w:rsidRPr="00A01AA6">
        <w:t>Lecturer. Department of Geological Sciences,</w:t>
      </w:r>
      <w:r>
        <w:t xml:space="preserve"> University of Texas at El Paso</w:t>
      </w:r>
      <w:r w:rsidR="00AC6575" w:rsidRPr="00FF3C83">
        <w:t>.</w:t>
      </w:r>
    </w:p>
    <w:p w:rsidR="00AC6575" w:rsidRPr="00FF3C83" w:rsidRDefault="00AC6575" w:rsidP="00A01AA6">
      <w:pPr>
        <w:ind w:left="1440"/>
      </w:pPr>
      <w:r w:rsidRPr="00FF3C83">
        <w:rPr>
          <w:i/>
        </w:rPr>
        <w:t>Environmental Politics</w:t>
      </w:r>
      <w:r w:rsidRPr="00FF3C83">
        <w:rPr>
          <w:b/>
          <w:i/>
        </w:rPr>
        <w:t xml:space="preserve"> </w:t>
      </w:r>
      <w:r w:rsidRPr="00FF3C83">
        <w:t>(ESCI 4315 and POLS 4325) (</w:t>
      </w:r>
      <w:r w:rsidR="000F1DDE">
        <w:t>co-</w:t>
      </w:r>
      <w:r w:rsidRPr="00FF3C83">
        <w:t xml:space="preserve">taught 1 section with </w:t>
      </w:r>
      <w:r w:rsidR="000F1DDE">
        <w:t xml:space="preserve">Dr. </w:t>
      </w:r>
      <w:proofErr w:type="spellStart"/>
      <w:r w:rsidR="000F1DDE">
        <w:t>Irasema</w:t>
      </w:r>
      <w:proofErr w:type="spellEnd"/>
      <w:r w:rsidR="000F1DDE">
        <w:t xml:space="preserve"> Coronado</w:t>
      </w:r>
      <w:r w:rsidR="00A01AA6">
        <w:t>).</w:t>
      </w:r>
    </w:p>
    <w:p w:rsidR="00AC6575" w:rsidRPr="00FF3C83" w:rsidRDefault="00AC6575" w:rsidP="00537828">
      <w:pPr>
        <w:rPr>
          <w:b/>
        </w:rPr>
      </w:pPr>
    </w:p>
    <w:p w:rsidR="0047070D" w:rsidRPr="00A01AA6" w:rsidRDefault="00A01AA6" w:rsidP="00537828">
      <w:r w:rsidRPr="00A01AA6">
        <w:t>2015–</w:t>
      </w:r>
      <w:r w:rsidR="000F1DDE">
        <w:t>present</w:t>
      </w:r>
      <w:r w:rsidRPr="00A01AA6">
        <w:tab/>
      </w:r>
      <w:r w:rsidR="0047070D" w:rsidRPr="00A01AA6">
        <w:t xml:space="preserve">Lecturer. Department of Biological Science, </w:t>
      </w:r>
      <w:r w:rsidRPr="00A01AA6">
        <w:t>University of Texas at El Paso.</w:t>
      </w:r>
    </w:p>
    <w:p w:rsidR="0047070D" w:rsidRPr="00FF3C83" w:rsidRDefault="0047070D" w:rsidP="00A01AA6">
      <w:pPr>
        <w:ind w:left="1440"/>
      </w:pPr>
      <w:r w:rsidRPr="00FF3C83">
        <w:rPr>
          <w:i/>
        </w:rPr>
        <w:t>Organismal Biology</w:t>
      </w:r>
      <w:r w:rsidRPr="00FF3C83">
        <w:rPr>
          <w:b/>
          <w:i/>
        </w:rPr>
        <w:t xml:space="preserve"> </w:t>
      </w:r>
      <w:r w:rsidRPr="00FF3C83">
        <w:t>(BIOL 1306)</w:t>
      </w:r>
      <w:r w:rsidR="00E366B4" w:rsidRPr="00FF3C83">
        <w:t xml:space="preserve"> </w:t>
      </w:r>
      <w:r w:rsidRPr="00FF3C83">
        <w:t>(</w:t>
      </w:r>
      <w:r w:rsidR="00464ED1" w:rsidRPr="00FF3C83">
        <w:t xml:space="preserve">taught </w:t>
      </w:r>
      <w:r w:rsidR="00AC6575" w:rsidRPr="00FF3C83">
        <w:t>5</w:t>
      </w:r>
      <w:r w:rsidR="000F1DDE">
        <w:t xml:space="preserve"> sections</w:t>
      </w:r>
      <w:r w:rsidR="00A01AA6">
        <w:t>).</w:t>
      </w:r>
    </w:p>
    <w:p w:rsidR="0047070D" w:rsidRPr="00FF3C83" w:rsidRDefault="0047070D" w:rsidP="00537828">
      <w:pPr>
        <w:rPr>
          <w:b/>
        </w:rPr>
      </w:pPr>
    </w:p>
    <w:p w:rsidR="000F1DDE" w:rsidRPr="000F1DDE" w:rsidRDefault="00A01AA6" w:rsidP="00537828">
      <w:r w:rsidRPr="000F1DDE">
        <w:t>2012–</w:t>
      </w:r>
      <w:r w:rsidR="000F1DDE" w:rsidRPr="000F1DDE">
        <w:t>2015,</w:t>
      </w:r>
      <w:r w:rsidR="000F1DDE">
        <w:tab/>
      </w:r>
      <w:r w:rsidR="000F1DDE" w:rsidRPr="000F1DDE">
        <w:t>Teaching Assistant.</w:t>
      </w:r>
      <w:r w:rsidR="000F1DDE" w:rsidRPr="00FF3C83">
        <w:rPr>
          <w:b/>
        </w:rPr>
        <w:t xml:space="preserve">  </w:t>
      </w:r>
      <w:r w:rsidR="000F1DDE" w:rsidRPr="00FF3C83">
        <w:t>Environmental Science and Engineering, University of Texas</w:t>
      </w:r>
    </w:p>
    <w:p w:rsidR="00775119" w:rsidRPr="00FF3C83" w:rsidRDefault="00A01AA6" w:rsidP="000F1DDE">
      <w:pPr>
        <w:ind w:left="1440" w:hanging="1440"/>
      </w:pPr>
      <w:r w:rsidRPr="000F1DDE">
        <w:t>2006–2010</w:t>
      </w:r>
      <w:r w:rsidR="000F1DDE" w:rsidRPr="000F1DDE">
        <w:tab/>
      </w:r>
      <w:r w:rsidR="00775119" w:rsidRPr="00FF3C83">
        <w:t>at El Paso</w:t>
      </w:r>
      <w:r w:rsidR="000F1DDE">
        <w:t>.</w:t>
      </w:r>
    </w:p>
    <w:p w:rsidR="00254F07" w:rsidRPr="00FF3C83" w:rsidRDefault="00254F07" w:rsidP="000F1DDE">
      <w:pPr>
        <w:ind w:left="1440"/>
      </w:pPr>
      <w:r w:rsidRPr="00FF3C83">
        <w:rPr>
          <w:i/>
        </w:rPr>
        <w:t>Laboratory for Environmental Practice</w:t>
      </w:r>
      <w:r w:rsidRPr="00FF3C83">
        <w:t xml:space="preserve"> (ESCI 2103)</w:t>
      </w:r>
      <w:r w:rsidR="000F1DDE">
        <w:t>,</w:t>
      </w:r>
      <w:r w:rsidR="00A26EEF" w:rsidRPr="00FF3C83">
        <w:t xml:space="preserve"> Instructor of record </w:t>
      </w:r>
      <w:r w:rsidR="000F1DDE">
        <w:t>4</w:t>
      </w:r>
      <w:r w:rsidR="0047070D" w:rsidRPr="00FF3C83">
        <w:t xml:space="preserve"> times</w:t>
      </w:r>
      <w:r w:rsidR="00FC5508" w:rsidRPr="00FF3C83">
        <w:t xml:space="preserve"> (2011–2014)</w:t>
      </w:r>
      <w:r w:rsidR="00A26EEF" w:rsidRPr="00FF3C83">
        <w:t>, TA once</w:t>
      </w:r>
      <w:r w:rsidR="00FC5508" w:rsidRPr="00FF3C83">
        <w:t xml:space="preserve"> (2010)</w:t>
      </w:r>
    </w:p>
    <w:p w:rsidR="00775119" w:rsidRPr="00FF3C83" w:rsidRDefault="00775119" w:rsidP="000F1DDE">
      <w:pPr>
        <w:ind w:left="1440"/>
      </w:pPr>
      <w:r w:rsidRPr="00FF3C83">
        <w:rPr>
          <w:i/>
        </w:rPr>
        <w:t xml:space="preserve">Introduction to Environmental Science </w:t>
      </w:r>
      <w:r w:rsidRPr="00FF3C83">
        <w:t>laboratory</w:t>
      </w:r>
      <w:r w:rsidR="00254F07" w:rsidRPr="00FF3C83">
        <w:t xml:space="preserve"> (ESCI 1101)</w:t>
      </w:r>
      <w:r w:rsidR="000F1DDE">
        <w:t xml:space="preserve"> </w:t>
      </w:r>
      <w:r w:rsidR="00464ED1" w:rsidRPr="00FF3C83">
        <w:t>(taught 14 sections)</w:t>
      </w:r>
      <w:r w:rsidR="000F1DDE">
        <w:t>.</w:t>
      </w:r>
    </w:p>
    <w:p w:rsidR="00775119" w:rsidRPr="00FF3C83" w:rsidRDefault="00775119" w:rsidP="00537828">
      <w:pPr>
        <w:rPr>
          <w:b/>
        </w:rPr>
      </w:pPr>
    </w:p>
    <w:p w:rsidR="000F1DDE" w:rsidRPr="000F1DDE" w:rsidRDefault="000F1DDE" w:rsidP="00537828">
      <w:r w:rsidRPr="000F1DDE">
        <w:t>2010–2012,</w:t>
      </w:r>
      <w:r>
        <w:tab/>
      </w:r>
      <w:r w:rsidRPr="000F1DDE">
        <w:t>Adjunct Faculty</w:t>
      </w:r>
      <w:r w:rsidRPr="00FF3C83">
        <w:t>.  Biology Department, El Paso Community College, Valle Verde</w:t>
      </w:r>
    </w:p>
    <w:p w:rsidR="00537828" w:rsidRPr="00FF3C83" w:rsidRDefault="000F1DDE" w:rsidP="000F1DDE">
      <w:pPr>
        <w:ind w:left="1440" w:hanging="1440"/>
      </w:pPr>
      <w:r w:rsidRPr="000F1DDE">
        <w:t>2005–2007</w:t>
      </w:r>
      <w:r w:rsidRPr="000F1DDE">
        <w:tab/>
      </w:r>
      <w:r w:rsidR="00254F07" w:rsidRPr="00FF3C83">
        <w:t xml:space="preserve">and Northwest </w:t>
      </w:r>
      <w:r w:rsidR="00537828" w:rsidRPr="00FF3C83">
        <w:t>Campus</w:t>
      </w:r>
      <w:r w:rsidR="00254F07" w:rsidRPr="00FF3C83">
        <w:t>es</w:t>
      </w:r>
      <w:r w:rsidR="00537828" w:rsidRPr="00FF3C83">
        <w:t>.</w:t>
      </w:r>
    </w:p>
    <w:p w:rsidR="000F1DDE" w:rsidRDefault="00EE5EA3" w:rsidP="000F1DDE">
      <w:pPr>
        <w:ind w:left="1440"/>
      </w:pPr>
      <w:r w:rsidRPr="00FF3C83">
        <w:rPr>
          <w:i/>
        </w:rPr>
        <w:t>General Biology</w:t>
      </w:r>
      <w:r w:rsidRPr="00FF3C83">
        <w:rPr>
          <w:i/>
        </w:rPr>
        <w:softHyphen/>
        <w:t xml:space="preserve"> I</w:t>
      </w:r>
      <w:r w:rsidRPr="00FF3C83">
        <w:t xml:space="preserve"> (for majors</w:t>
      </w:r>
      <w:r w:rsidR="00254F07" w:rsidRPr="00FF3C83">
        <w:t>, BIO</w:t>
      </w:r>
      <w:r w:rsidR="007F75A2" w:rsidRPr="00FF3C83">
        <w:t>L</w:t>
      </w:r>
      <w:r w:rsidR="00254F07" w:rsidRPr="00FF3C83">
        <w:t xml:space="preserve"> 1406</w:t>
      </w:r>
      <w:r w:rsidRPr="00FF3C83">
        <w:t xml:space="preserve">) (taught </w:t>
      </w:r>
      <w:r w:rsidR="00254F07" w:rsidRPr="00FF3C83">
        <w:t>9</w:t>
      </w:r>
      <w:r w:rsidRPr="00FF3C83">
        <w:t xml:space="preserve"> sections)</w:t>
      </w:r>
    </w:p>
    <w:p w:rsidR="000F1DDE" w:rsidRDefault="00EE5EA3" w:rsidP="000F1DDE">
      <w:pPr>
        <w:ind w:left="1440"/>
      </w:pPr>
      <w:r w:rsidRPr="00FF3C83">
        <w:rPr>
          <w:i/>
        </w:rPr>
        <w:t>General Biology II</w:t>
      </w:r>
      <w:r w:rsidRPr="00FF3C83">
        <w:t xml:space="preserve"> (for majors</w:t>
      </w:r>
      <w:r w:rsidR="00254F07" w:rsidRPr="00FF3C83">
        <w:t>, BIO</w:t>
      </w:r>
      <w:r w:rsidR="007F75A2" w:rsidRPr="00FF3C83">
        <w:t>L</w:t>
      </w:r>
      <w:r w:rsidR="00254F07" w:rsidRPr="00FF3C83">
        <w:t xml:space="preserve"> 1407</w:t>
      </w:r>
      <w:r w:rsidRPr="00FF3C83">
        <w:t>) (taught 3 sections)</w:t>
      </w:r>
    </w:p>
    <w:p w:rsidR="00EE5EA3" w:rsidRPr="00FF3C83" w:rsidRDefault="00254F07" w:rsidP="000F1DDE">
      <w:pPr>
        <w:ind w:left="1440"/>
      </w:pPr>
      <w:r w:rsidRPr="00FF3C83">
        <w:rPr>
          <w:i/>
        </w:rPr>
        <w:t>Anatomy and Physiology II</w:t>
      </w:r>
      <w:r w:rsidRPr="00FF3C83">
        <w:t xml:space="preserve"> (for majors</w:t>
      </w:r>
      <w:r w:rsidR="000F1DDE">
        <w:t>,</w:t>
      </w:r>
      <w:r w:rsidRPr="00FF3C83">
        <w:t xml:space="preserve"> BIO</w:t>
      </w:r>
      <w:r w:rsidR="007F75A2" w:rsidRPr="00FF3C83">
        <w:t>L</w:t>
      </w:r>
      <w:r w:rsidRPr="00FF3C83">
        <w:t xml:space="preserve"> 2402)</w:t>
      </w:r>
      <w:r w:rsidR="007F75A2" w:rsidRPr="00FF3C83">
        <w:t xml:space="preserve"> </w:t>
      </w:r>
      <w:r w:rsidRPr="00FF3C83">
        <w:t xml:space="preserve">(taught </w:t>
      </w:r>
      <w:r w:rsidR="001C060A" w:rsidRPr="00FF3C83">
        <w:t>5</w:t>
      </w:r>
      <w:r w:rsidRPr="00FF3C83">
        <w:t xml:space="preserve"> sections)</w:t>
      </w:r>
      <w:r w:rsidR="000F1DDE">
        <w:t>.</w:t>
      </w:r>
    </w:p>
    <w:p w:rsidR="00EE5EA3" w:rsidRPr="00FF3C83" w:rsidRDefault="00EE5EA3"/>
    <w:p w:rsidR="00EE5EA3" w:rsidRPr="00FF3C83" w:rsidRDefault="000F1DDE" w:rsidP="000F1DDE">
      <w:pPr>
        <w:ind w:left="1440" w:hanging="1440"/>
      </w:pPr>
      <w:r w:rsidRPr="000F1DDE">
        <w:rPr>
          <w:bCs/>
        </w:rPr>
        <w:t>2004</w:t>
      </w:r>
      <w:r w:rsidRPr="000F1DDE">
        <w:t>–2005</w:t>
      </w:r>
      <w:r w:rsidRPr="000F1DDE">
        <w:tab/>
      </w:r>
      <w:r w:rsidR="00EE5EA3" w:rsidRPr="000F1DDE">
        <w:rPr>
          <w:bCs/>
        </w:rPr>
        <w:t xml:space="preserve">Adjunct Faculty. </w:t>
      </w:r>
      <w:r w:rsidR="00EE5EA3" w:rsidRPr="000F1DDE">
        <w:t xml:space="preserve"> Biology Department, Community College of Baltimore</w:t>
      </w:r>
      <w:r w:rsidR="00EE5EA3" w:rsidRPr="00FF3C83">
        <w:t xml:space="preserve"> County, Essex.</w:t>
      </w:r>
    </w:p>
    <w:p w:rsidR="00EE5EA3" w:rsidRPr="00FF3C83" w:rsidRDefault="00EE5EA3" w:rsidP="000F1DDE">
      <w:pPr>
        <w:ind w:left="1440"/>
      </w:pPr>
      <w:r w:rsidRPr="00FF3C83">
        <w:rPr>
          <w:i/>
          <w:iCs/>
        </w:rPr>
        <w:t>Introduction to Environmental Science</w:t>
      </w:r>
      <w:r w:rsidRPr="00FF3C83">
        <w:t xml:space="preserve"> </w:t>
      </w:r>
      <w:r w:rsidR="00254F07" w:rsidRPr="00FF3C83">
        <w:t>(ENVS 101 and 102</w:t>
      </w:r>
      <w:r w:rsidR="007F75A2" w:rsidRPr="00FF3C83">
        <w:t>)</w:t>
      </w:r>
      <w:r w:rsidR="00447D93" w:rsidRPr="00FF3C83">
        <w:t xml:space="preserve"> </w:t>
      </w:r>
      <w:r w:rsidRPr="00FF3C83">
        <w:t>(taught 8 sections of the lecture and 9 laboratory sections)</w:t>
      </w:r>
    </w:p>
    <w:p w:rsidR="00EE5EA3" w:rsidRPr="00FF3C83" w:rsidRDefault="00EE5EA3" w:rsidP="000F1DDE">
      <w:pPr>
        <w:ind w:left="720" w:firstLine="720"/>
      </w:pPr>
      <w:r w:rsidRPr="00FF3C83">
        <w:rPr>
          <w:i/>
          <w:iCs/>
        </w:rPr>
        <w:t>Introduction to Biology</w:t>
      </w:r>
      <w:r w:rsidRPr="00FF3C83">
        <w:t xml:space="preserve"> </w:t>
      </w:r>
      <w:r w:rsidR="007F75A2" w:rsidRPr="00FF3C83">
        <w:t>(BIOL 110)</w:t>
      </w:r>
      <w:r w:rsidR="00E366B4" w:rsidRPr="00FF3C83">
        <w:t xml:space="preserve"> </w:t>
      </w:r>
      <w:r w:rsidRPr="00FF3C83">
        <w:t xml:space="preserve">(taught </w:t>
      </w:r>
      <w:r w:rsidR="000F1DDE">
        <w:t>1</w:t>
      </w:r>
      <w:r w:rsidRPr="00FF3C83">
        <w:t xml:space="preserve"> laboratory section</w:t>
      </w:r>
      <w:r w:rsidR="000F1DDE">
        <w:t>)</w:t>
      </w:r>
    </w:p>
    <w:p w:rsidR="00EE5EA3" w:rsidRPr="00FF3C83" w:rsidRDefault="00EE5EA3" w:rsidP="000F1DDE">
      <w:pPr>
        <w:ind w:left="720" w:firstLine="720"/>
      </w:pPr>
      <w:r w:rsidRPr="00FF3C83">
        <w:rPr>
          <w:i/>
        </w:rPr>
        <w:t>Microbiology</w:t>
      </w:r>
      <w:r w:rsidRPr="00FF3C83">
        <w:t xml:space="preserve"> </w:t>
      </w:r>
      <w:r w:rsidR="007F75A2" w:rsidRPr="00FF3C83">
        <w:t>(BIOL 230)</w:t>
      </w:r>
      <w:r w:rsidR="00E366B4" w:rsidRPr="00FF3C83">
        <w:t xml:space="preserve"> </w:t>
      </w:r>
      <w:r w:rsidR="000F1DDE">
        <w:t>(taught 1</w:t>
      </w:r>
      <w:r w:rsidRPr="00FF3C83">
        <w:t xml:space="preserve"> laboratory section)</w:t>
      </w:r>
      <w:r w:rsidR="000F1DDE">
        <w:t xml:space="preserve">. </w:t>
      </w:r>
    </w:p>
    <w:p w:rsidR="00EE5EA3" w:rsidRPr="00FF3C83" w:rsidRDefault="00EE5EA3">
      <w:pPr>
        <w:ind w:left="720"/>
        <w:rPr>
          <w:b/>
          <w:bCs/>
        </w:rPr>
      </w:pPr>
    </w:p>
    <w:p w:rsidR="00EE5EA3" w:rsidRPr="00FF3C83" w:rsidRDefault="000F1DDE" w:rsidP="000F1DDE">
      <w:pPr>
        <w:ind w:left="1440" w:hanging="1440"/>
      </w:pPr>
      <w:r>
        <w:rPr>
          <w:bCs/>
        </w:rPr>
        <w:t>2005</w:t>
      </w:r>
      <w:r w:rsidRPr="000F1DDE">
        <w:rPr>
          <w:bCs/>
        </w:rPr>
        <w:tab/>
      </w:r>
      <w:r w:rsidR="00EE5EA3" w:rsidRPr="000F1DDE">
        <w:rPr>
          <w:bCs/>
        </w:rPr>
        <w:t xml:space="preserve">Non-credit Faculty.  </w:t>
      </w:r>
      <w:r w:rsidR="00EE5EA3" w:rsidRPr="000F1DDE">
        <w:t>Odyssey Program,</w:t>
      </w:r>
      <w:r w:rsidR="00EE5EA3" w:rsidRPr="000F1DDE">
        <w:rPr>
          <w:bCs/>
        </w:rPr>
        <w:t xml:space="preserve"> </w:t>
      </w:r>
      <w:r w:rsidR="00EE5EA3" w:rsidRPr="000F1DDE">
        <w:t>School of Professional Studies in</w:t>
      </w:r>
      <w:r w:rsidR="00EE5EA3" w:rsidRPr="00FF3C83">
        <w:t xml:space="preserve"> Business and Education, Johns Hopkins University.</w:t>
      </w:r>
    </w:p>
    <w:p w:rsidR="00EE5EA3" w:rsidRPr="00FF3C83" w:rsidRDefault="00EE5EA3" w:rsidP="000F1DDE">
      <w:pPr>
        <w:ind w:left="720" w:firstLine="720"/>
      </w:pPr>
      <w:r w:rsidRPr="00FF3C83">
        <w:rPr>
          <w:i/>
          <w:iCs/>
        </w:rPr>
        <w:t>The Global Environment</w:t>
      </w:r>
      <w:r w:rsidRPr="00FF3C83">
        <w:t xml:space="preserve"> </w:t>
      </w:r>
      <w:r w:rsidR="000F1DDE">
        <w:t>(</w:t>
      </w:r>
      <w:r w:rsidRPr="00FF3C83">
        <w:t xml:space="preserve">Co-taught </w:t>
      </w:r>
      <w:r w:rsidR="000F1DDE">
        <w:t xml:space="preserve">1 section </w:t>
      </w:r>
      <w:r w:rsidRPr="00FF3C83">
        <w:t>with Dr. David O’Neill</w:t>
      </w:r>
      <w:r w:rsidR="000F1DDE">
        <w:t>)</w:t>
      </w:r>
      <w:r w:rsidRPr="00FF3C83">
        <w:t xml:space="preserve">.  </w:t>
      </w:r>
    </w:p>
    <w:p w:rsidR="00EE5EA3" w:rsidRPr="00FF3C83" w:rsidRDefault="00EE5EA3"/>
    <w:p w:rsidR="00DC393E" w:rsidRPr="00FF3C83" w:rsidRDefault="00DC393E" w:rsidP="007F75A2">
      <w:pPr>
        <w:pStyle w:val="handout"/>
        <w:spacing w:before="0" w:beforeAutospacing="0" w:after="0" w:afterAutospacing="0"/>
      </w:pPr>
    </w:p>
    <w:p w:rsidR="00DC393E" w:rsidRPr="000F1DDE" w:rsidRDefault="00DC393E" w:rsidP="007F75A2">
      <w:pPr>
        <w:pStyle w:val="handout"/>
        <w:spacing w:before="0" w:beforeAutospacing="0" w:after="0" w:afterAutospacing="0"/>
        <w:rPr>
          <w:b/>
        </w:rPr>
      </w:pPr>
      <w:r w:rsidRPr="000F1DDE">
        <w:rPr>
          <w:b/>
        </w:rPr>
        <w:t>PROFESSIONAL DEVELOPMENT</w:t>
      </w:r>
    </w:p>
    <w:p w:rsidR="002876A1" w:rsidRDefault="002876A1" w:rsidP="002876A1">
      <w:pPr>
        <w:ind w:left="1440" w:hanging="1440"/>
        <w:rPr>
          <w:rFonts w:eastAsia="Calibri"/>
          <w:szCs w:val="22"/>
        </w:rPr>
      </w:pPr>
    </w:p>
    <w:p w:rsidR="00DC393E" w:rsidRPr="00FF3C83" w:rsidRDefault="002876A1" w:rsidP="002876A1">
      <w:pPr>
        <w:ind w:left="1440" w:hanging="1440"/>
        <w:rPr>
          <w:rFonts w:eastAsia="Calibri"/>
          <w:szCs w:val="22"/>
        </w:rPr>
      </w:pPr>
      <w:r>
        <w:rPr>
          <w:rFonts w:eastAsia="Calibri"/>
          <w:szCs w:val="22"/>
        </w:rPr>
        <w:t>2013</w:t>
      </w:r>
      <w:r>
        <w:rPr>
          <w:rFonts w:eastAsia="Calibri"/>
          <w:szCs w:val="22"/>
        </w:rPr>
        <w:tab/>
      </w:r>
      <w:r w:rsidR="00DC393E" w:rsidRPr="00FF3C83">
        <w:rPr>
          <w:rFonts w:eastAsia="Calibri"/>
          <w:szCs w:val="22"/>
        </w:rPr>
        <w:t>Faculty and Graduate Student Instructor Teaching Seminar.</w:t>
      </w:r>
      <w:r>
        <w:rPr>
          <w:rFonts w:eastAsia="Calibri"/>
          <w:szCs w:val="22"/>
        </w:rPr>
        <w:t xml:space="preserve"> UTEP Center for Teaching and Learning</w:t>
      </w:r>
    </w:p>
    <w:p w:rsidR="00DC393E" w:rsidRDefault="00DC393E" w:rsidP="007F75A2">
      <w:pPr>
        <w:pStyle w:val="handout"/>
        <w:spacing w:before="0" w:beforeAutospacing="0" w:after="0" w:afterAutospacing="0"/>
      </w:pPr>
    </w:p>
    <w:p w:rsidR="002876A1" w:rsidRPr="00FF3C83" w:rsidRDefault="002876A1" w:rsidP="007F75A2">
      <w:pPr>
        <w:pStyle w:val="handout"/>
        <w:spacing w:before="0" w:beforeAutospacing="0" w:after="0" w:afterAutospacing="0"/>
      </w:pPr>
    </w:p>
    <w:p w:rsidR="00DB25B1" w:rsidRPr="000F1DDE" w:rsidRDefault="002876A1" w:rsidP="007F75A2">
      <w:pPr>
        <w:pStyle w:val="handout"/>
        <w:spacing w:before="0" w:beforeAutospacing="0" w:after="0" w:afterAutospacing="0"/>
        <w:rPr>
          <w:b/>
        </w:rPr>
      </w:pPr>
      <w:r>
        <w:rPr>
          <w:b/>
        </w:rPr>
        <w:t>UNIVERSITY</w:t>
      </w:r>
      <w:r w:rsidR="00DB25B1" w:rsidRPr="000F1DDE">
        <w:rPr>
          <w:b/>
        </w:rPr>
        <w:t xml:space="preserve"> SERVICE</w:t>
      </w:r>
    </w:p>
    <w:p w:rsidR="002876A1" w:rsidRDefault="002876A1" w:rsidP="002876A1">
      <w:pPr>
        <w:pStyle w:val="handout"/>
        <w:spacing w:before="0" w:beforeAutospacing="0" w:after="0" w:afterAutospacing="0"/>
        <w:ind w:left="1440" w:hanging="1440"/>
      </w:pPr>
    </w:p>
    <w:p w:rsidR="00DB25B1" w:rsidRDefault="002876A1" w:rsidP="002876A1">
      <w:pPr>
        <w:pStyle w:val="handout"/>
        <w:spacing w:before="0" w:beforeAutospacing="0" w:after="0" w:afterAutospacing="0"/>
        <w:ind w:left="1440" w:hanging="1440"/>
      </w:pPr>
      <w:r>
        <w:t>2012</w:t>
      </w:r>
      <w:r w:rsidRPr="00FF3C83">
        <w:t>–</w:t>
      </w:r>
      <w:r>
        <w:t>present</w:t>
      </w:r>
      <w:r>
        <w:tab/>
      </w:r>
      <w:r w:rsidR="00DB25B1" w:rsidRPr="00FF3C83">
        <w:t>Judge, University of Texas at El Paso Campus Office of Undergraduat</w:t>
      </w:r>
      <w:r>
        <w:t>e Research Initiatives Symposia</w:t>
      </w:r>
      <w:r w:rsidR="00DB25B1" w:rsidRPr="00FF3C83">
        <w:t>.</w:t>
      </w:r>
    </w:p>
    <w:p w:rsidR="002876A1" w:rsidRDefault="002876A1" w:rsidP="002876A1">
      <w:pPr>
        <w:pStyle w:val="handout"/>
        <w:spacing w:before="0" w:beforeAutospacing="0" w:after="0" w:afterAutospacing="0"/>
      </w:pPr>
    </w:p>
    <w:p w:rsidR="002876A1" w:rsidRDefault="002876A1" w:rsidP="002876A1">
      <w:pPr>
        <w:pStyle w:val="handout"/>
        <w:spacing w:before="0" w:beforeAutospacing="0" w:after="0" w:afterAutospacing="0"/>
      </w:pPr>
    </w:p>
    <w:p w:rsidR="002876A1" w:rsidRPr="000F1DDE" w:rsidRDefault="002876A1" w:rsidP="002876A1">
      <w:pPr>
        <w:pStyle w:val="handout"/>
        <w:spacing w:before="0" w:beforeAutospacing="0" w:after="0" w:afterAutospacing="0"/>
        <w:rPr>
          <w:b/>
        </w:rPr>
      </w:pPr>
      <w:r w:rsidRPr="000F1DDE">
        <w:rPr>
          <w:b/>
        </w:rPr>
        <w:t>PROFESSIONAL SOCIETIES AND AFFILIATIONS</w:t>
      </w:r>
    </w:p>
    <w:p w:rsidR="002876A1" w:rsidRDefault="002876A1" w:rsidP="002876A1">
      <w:pPr>
        <w:pStyle w:val="handout"/>
        <w:spacing w:before="0" w:beforeAutospacing="0" w:after="0" w:afterAutospacing="0"/>
      </w:pPr>
    </w:p>
    <w:p w:rsidR="002876A1" w:rsidRPr="00FF3C83" w:rsidRDefault="002876A1" w:rsidP="002876A1">
      <w:pPr>
        <w:pStyle w:val="handout"/>
        <w:spacing w:before="0" w:beforeAutospacing="0" w:after="0" w:afterAutospacing="0"/>
      </w:pPr>
      <w:r w:rsidRPr="00FF3C83">
        <w:t>Society for the Study of Amphibians and Reptiles</w:t>
      </w:r>
    </w:p>
    <w:p w:rsidR="002876A1" w:rsidRPr="00FF3C83" w:rsidRDefault="002876A1" w:rsidP="002876A1">
      <w:pPr>
        <w:pStyle w:val="handout"/>
        <w:spacing w:before="0" w:beforeAutospacing="0" w:after="0" w:afterAutospacing="0"/>
      </w:pPr>
      <w:r w:rsidRPr="00FF3C83">
        <w:t>Ecological Society of America</w:t>
      </w:r>
    </w:p>
    <w:p w:rsidR="002876A1" w:rsidRPr="00FF3C83" w:rsidRDefault="002876A1" w:rsidP="002876A1">
      <w:pPr>
        <w:pStyle w:val="handout"/>
        <w:spacing w:before="0" w:beforeAutospacing="0" w:after="0" w:afterAutospacing="0"/>
      </w:pPr>
      <w:r w:rsidRPr="00FF3C83">
        <w:t>The Wildlife Society</w:t>
      </w:r>
    </w:p>
    <w:p w:rsidR="002876A1" w:rsidRPr="00FF3C83" w:rsidRDefault="002876A1" w:rsidP="002876A1">
      <w:pPr>
        <w:pStyle w:val="handout"/>
        <w:spacing w:before="0" w:beforeAutospacing="0" w:after="0" w:afterAutospacing="0"/>
      </w:pPr>
      <w:r w:rsidRPr="00FF3C83">
        <w:t>Society for Conservation Biology</w:t>
      </w:r>
    </w:p>
    <w:p w:rsidR="002876A1" w:rsidRPr="00FF3C83" w:rsidRDefault="002876A1" w:rsidP="002876A1">
      <w:pPr>
        <w:pStyle w:val="handout"/>
        <w:spacing w:before="0" w:beforeAutospacing="0" w:after="0" w:afterAutospacing="0"/>
      </w:pPr>
      <w:r w:rsidRPr="00FF3C83">
        <w:t>National Science Teachers Association</w:t>
      </w:r>
    </w:p>
    <w:p w:rsidR="002876A1" w:rsidRPr="00FF3C83" w:rsidRDefault="002876A1" w:rsidP="002876A1">
      <w:pPr>
        <w:pStyle w:val="handout"/>
        <w:spacing w:before="0" w:beforeAutospacing="0" w:after="0" w:afterAutospacing="0"/>
      </w:pPr>
      <w:r w:rsidRPr="00FF3C83">
        <w:t>American Geophysical Union</w:t>
      </w:r>
    </w:p>
    <w:p w:rsidR="002876A1" w:rsidRPr="00FF3C83" w:rsidRDefault="002876A1" w:rsidP="002876A1">
      <w:pPr>
        <w:pStyle w:val="handout"/>
        <w:spacing w:before="0" w:beforeAutospacing="0" w:after="0" w:afterAutospacing="0"/>
      </w:pPr>
      <w:r w:rsidRPr="00FF3C83">
        <w:t>Sigma Xi</w:t>
      </w:r>
    </w:p>
    <w:p w:rsidR="002876A1" w:rsidRPr="00FF3C83" w:rsidRDefault="002876A1" w:rsidP="00DB25B1">
      <w:pPr>
        <w:pStyle w:val="handout"/>
        <w:spacing w:before="0" w:beforeAutospacing="0" w:after="0" w:afterAutospacing="0"/>
        <w:ind w:left="720"/>
      </w:pPr>
    </w:p>
    <w:sectPr w:rsidR="002876A1" w:rsidRPr="00FF3C83" w:rsidSect="00FC5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F51E5"/>
    <w:multiLevelType w:val="hybridMultilevel"/>
    <w:tmpl w:val="99EEA72A"/>
    <w:lvl w:ilvl="0" w:tplc="1E865C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A1091"/>
    <w:multiLevelType w:val="hybridMultilevel"/>
    <w:tmpl w:val="86E20C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F991921"/>
    <w:multiLevelType w:val="hybridMultilevel"/>
    <w:tmpl w:val="2F74D6DA"/>
    <w:lvl w:ilvl="0" w:tplc="04090001">
      <w:start w:val="2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456C4F"/>
    <w:multiLevelType w:val="hybridMultilevel"/>
    <w:tmpl w:val="A404D0BC"/>
    <w:lvl w:ilvl="0" w:tplc="078A75A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F4D7BBB"/>
    <w:multiLevelType w:val="hybridMultilevel"/>
    <w:tmpl w:val="24A8C4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828"/>
    <w:rsid w:val="00003061"/>
    <w:rsid w:val="000714DA"/>
    <w:rsid w:val="00094E32"/>
    <w:rsid w:val="000F1DDE"/>
    <w:rsid w:val="00115D79"/>
    <w:rsid w:val="001654F0"/>
    <w:rsid w:val="001812CE"/>
    <w:rsid w:val="001C060A"/>
    <w:rsid w:val="001D3982"/>
    <w:rsid w:val="00254F07"/>
    <w:rsid w:val="002876A1"/>
    <w:rsid w:val="00297258"/>
    <w:rsid w:val="002A6377"/>
    <w:rsid w:val="002B31F6"/>
    <w:rsid w:val="002C4A8E"/>
    <w:rsid w:val="00314262"/>
    <w:rsid w:val="0038408D"/>
    <w:rsid w:val="003D01A0"/>
    <w:rsid w:val="00447D93"/>
    <w:rsid w:val="00464ED1"/>
    <w:rsid w:val="0047070D"/>
    <w:rsid w:val="00537828"/>
    <w:rsid w:val="005612F6"/>
    <w:rsid w:val="00593D1C"/>
    <w:rsid w:val="005A31B2"/>
    <w:rsid w:val="0062134A"/>
    <w:rsid w:val="006A4438"/>
    <w:rsid w:val="006F4453"/>
    <w:rsid w:val="00775119"/>
    <w:rsid w:val="00775FCF"/>
    <w:rsid w:val="007A5FB5"/>
    <w:rsid w:val="007B4A60"/>
    <w:rsid w:val="007F05DD"/>
    <w:rsid w:val="007F75A2"/>
    <w:rsid w:val="00825B5E"/>
    <w:rsid w:val="00A01AA6"/>
    <w:rsid w:val="00A26EEF"/>
    <w:rsid w:val="00AC6575"/>
    <w:rsid w:val="00B02962"/>
    <w:rsid w:val="00BA38A5"/>
    <w:rsid w:val="00BC5F30"/>
    <w:rsid w:val="00BD4A62"/>
    <w:rsid w:val="00BD6FC4"/>
    <w:rsid w:val="00CB47A8"/>
    <w:rsid w:val="00D04DE7"/>
    <w:rsid w:val="00D7235E"/>
    <w:rsid w:val="00DB25B1"/>
    <w:rsid w:val="00DC393E"/>
    <w:rsid w:val="00E366B4"/>
    <w:rsid w:val="00EE5EA3"/>
    <w:rsid w:val="00EF1784"/>
    <w:rsid w:val="00EF406D"/>
    <w:rsid w:val="00F2477E"/>
    <w:rsid w:val="00F4659E"/>
    <w:rsid w:val="00F61F32"/>
    <w:rsid w:val="00FC5508"/>
    <w:rsid w:val="00FE20D6"/>
    <w:rsid w:val="00FE567E"/>
    <w:rsid w:val="00FF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828C54"/>
  <w15:docId w15:val="{52560F99-A598-4186-B3C1-6D7D6D15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972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97258"/>
    <w:rPr>
      <w:color w:val="0000FF"/>
      <w:u w:val="single"/>
    </w:rPr>
  </w:style>
  <w:style w:type="paragraph" w:styleId="Title">
    <w:name w:val="Title"/>
    <w:basedOn w:val="Normal"/>
    <w:qFormat/>
    <w:rsid w:val="00297258"/>
    <w:pPr>
      <w:jc w:val="center"/>
    </w:pPr>
    <w:rPr>
      <w:sz w:val="28"/>
    </w:rPr>
  </w:style>
  <w:style w:type="paragraph" w:styleId="NoSpacing">
    <w:name w:val="No Spacing"/>
    <w:uiPriority w:val="99"/>
    <w:qFormat/>
    <w:rsid w:val="001812CE"/>
    <w:pPr>
      <w:spacing w:line="480" w:lineRule="auto"/>
      <w:ind w:firstLine="720"/>
    </w:pPr>
    <w:rPr>
      <w:rFonts w:ascii="Calibri" w:eastAsia="Calibri" w:hAnsi="Calibri"/>
      <w:sz w:val="22"/>
      <w:szCs w:val="22"/>
    </w:rPr>
  </w:style>
  <w:style w:type="character" w:styleId="Strong">
    <w:name w:val="Strong"/>
    <w:basedOn w:val="DefaultParagraphFont"/>
    <w:uiPriority w:val="22"/>
    <w:qFormat/>
    <w:rsid w:val="001812CE"/>
    <w:rPr>
      <w:b/>
      <w:bCs/>
    </w:rPr>
  </w:style>
  <w:style w:type="paragraph" w:customStyle="1" w:styleId="handout">
    <w:name w:val="handout"/>
    <w:basedOn w:val="Normal"/>
    <w:rsid w:val="00775119"/>
    <w:pPr>
      <w:spacing w:before="100" w:beforeAutospacing="1" w:after="100" w:afterAutospacing="1"/>
    </w:pPr>
  </w:style>
  <w:style w:type="paragraph" w:styleId="NormalWeb">
    <w:name w:val="Normal (Web)"/>
    <w:basedOn w:val="Normal"/>
    <w:uiPriority w:val="99"/>
    <w:semiHidden/>
    <w:unhideWhenUsed/>
    <w:rsid w:val="00F61F32"/>
    <w:pPr>
      <w:spacing w:before="100" w:beforeAutospacing="1" w:after="100" w:afterAutospacing="1"/>
    </w:pPr>
  </w:style>
  <w:style w:type="paragraph" w:styleId="ListParagraph">
    <w:name w:val="List Paragraph"/>
    <w:basedOn w:val="Normal"/>
    <w:uiPriority w:val="34"/>
    <w:qFormat/>
    <w:rsid w:val="00BD6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7101">
      <w:bodyDiv w:val="1"/>
      <w:marLeft w:val="0"/>
      <w:marRight w:val="0"/>
      <w:marTop w:val="0"/>
      <w:marBottom w:val="0"/>
      <w:divBdr>
        <w:top w:val="none" w:sz="0" w:space="0" w:color="auto"/>
        <w:left w:val="none" w:sz="0" w:space="0" w:color="auto"/>
        <w:bottom w:val="none" w:sz="0" w:space="0" w:color="auto"/>
        <w:right w:val="none" w:sz="0" w:space="0" w:color="auto"/>
      </w:divBdr>
    </w:div>
    <w:div w:id="634531734">
      <w:bodyDiv w:val="1"/>
      <w:marLeft w:val="0"/>
      <w:marRight w:val="0"/>
      <w:marTop w:val="0"/>
      <w:marBottom w:val="0"/>
      <w:divBdr>
        <w:top w:val="none" w:sz="0" w:space="0" w:color="auto"/>
        <w:left w:val="none" w:sz="0" w:space="0" w:color="auto"/>
        <w:bottom w:val="none" w:sz="0" w:space="0" w:color="auto"/>
        <w:right w:val="none" w:sz="0" w:space="0" w:color="auto"/>
      </w:divBdr>
    </w:div>
    <w:div w:id="752819632">
      <w:bodyDiv w:val="1"/>
      <w:marLeft w:val="0"/>
      <w:marRight w:val="0"/>
      <w:marTop w:val="0"/>
      <w:marBottom w:val="0"/>
      <w:divBdr>
        <w:top w:val="none" w:sz="0" w:space="0" w:color="auto"/>
        <w:left w:val="none" w:sz="0" w:space="0" w:color="auto"/>
        <w:bottom w:val="none" w:sz="0" w:space="0" w:color="auto"/>
        <w:right w:val="none" w:sz="0" w:space="0" w:color="auto"/>
      </w:divBdr>
    </w:div>
    <w:div w:id="1016615907">
      <w:bodyDiv w:val="1"/>
      <w:marLeft w:val="0"/>
      <w:marRight w:val="0"/>
      <w:marTop w:val="0"/>
      <w:marBottom w:val="0"/>
      <w:divBdr>
        <w:top w:val="none" w:sz="0" w:space="0" w:color="auto"/>
        <w:left w:val="none" w:sz="0" w:space="0" w:color="auto"/>
        <w:bottom w:val="none" w:sz="0" w:space="0" w:color="auto"/>
        <w:right w:val="none" w:sz="0" w:space="0" w:color="auto"/>
      </w:divBdr>
    </w:div>
    <w:div w:id="149791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1052</TotalTime>
  <Pages>6</Pages>
  <Words>1661</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Kevin Floyd</vt:lpstr>
    </vt:vector>
  </TitlesOfParts>
  <Company>self</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Kevin Floyd</dc:title>
  <dc:creator>Kevin Floyd</dc:creator>
  <cp:lastModifiedBy>Kevin Floyd</cp:lastModifiedBy>
  <cp:revision>6</cp:revision>
  <cp:lastPrinted>2011-04-15T20:55:00Z</cp:lastPrinted>
  <dcterms:created xsi:type="dcterms:W3CDTF">2016-11-16T05:16:00Z</dcterms:created>
  <dcterms:modified xsi:type="dcterms:W3CDTF">2016-11-18T21:39:00Z</dcterms:modified>
</cp:coreProperties>
</file>